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DB" w:rsidRPr="00EB25DB" w:rsidRDefault="00EB25DB" w:rsidP="00EB25DB">
      <w:pPr>
        <w:spacing w:line="0" w:lineRule="atLeast"/>
        <w:jc w:val="right"/>
        <w:rPr>
          <w:sz w:val="28"/>
          <w:szCs w:val="28"/>
        </w:rPr>
      </w:pPr>
      <w:r w:rsidRPr="00EB25DB">
        <w:rPr>
          <w:sz w:val="28"/>
          <w:szCs w:val="28"/>
        </w:rPr>
        <w:t>Приложение N 1</w:t>
      </w:r>
      <w:r w:rsidRPr="00EB25DB">
        <w:rPr>
          <w:sz w:val="28"/>
          <w:szCs w:val="28"/>
        </w:rPr>
        <w:br/>
        <w:t>к Постановлению</w:t>
      </w:r>
      <w:r w:rsidRPr="00EB25DB">
        <w:rPr>
          <w:sz w:val="28"/>
          <w:szCs w:val="28"/>
        </w:rPr>
        <w:br/>
        <w:t>Администрации Быстроистокского района</w:t>
      </w:r>
      <w:r w:rsidRPr="00EB25DB">
        <w:rPr>
          <w:sz w:val="28"/>
          <w:szCs w:val="28"/>
        </w:rPr>
        <w:br/>
        <w:t xml:space="preserve">от </w:t>
      </w:r>
      <w:r w:rsidR="00FD2C5A">
        <w:rPr>
          <w:sz w:val="28"/>
          <w:szCs w:val="28"/>
        </w:rPr>
        <w:t>08.07.</w:t>
      </w:r>
      <w:r w:rsidRPr="00EB25DB">
        <w:rPr>
          <w:sz w:val="28"/>
          <w:szCs w:val="28"/>
        </w:rPr>
        <w:t>20</w:t>
      </w:r>
      <w:r w:rsidR="006C76EC">
        <w:rPr>
          <w:sz w:val="28"/>
          <w:szCs w:val="28"/>
        </w:rPr>
        <w:t>2</w:t>
      </w:r>
      <w:r w:rsidR="00CA2BE5">
        <w:rPr>
          <w:sz w:val="28"/>
          <w:szCs w:val="28"/>
        </w:rPr>
        <w:t>5</w:t>
      </w:r>
      <w:r w:rsidRPr="00EB25DB">
        <w:rPr>
          <w:sz w:val="28"/>
          <w:szCs w:val="28"/>
        </w:rPr>
        <w:t xml:space="preserve"> г. N </w:t>
      </w:r>
      <w:r w:rsidR="00FD2C5A">
        <w:rPr>
          <w:sz w:val="28"/>
          <w:szCs w:val="28"/>
        </w:rPr>
        <w:t>272</w:t>
      </w:r>
    </w:p>
    <w:p w:rsidR="00BF48B7" w:rsidRDefault="00BF48B7" w:rsidP="00EB25DB">
      <w:pPr>
        <w:spacing w:line="0" w:lineRule="atLeast"/>
        <w:rPr>
          <w:sz w:val="28"/>
          <w:szCs w:val="28"/>
        </w:rPr>
      </w:pPr>
    </w:p>
    <w:p w:rsidR="00BF48B7" w:rsidRPr="00BF48B7" w:rsidRDefault="00BF48B7" w:rsidP="00BF48B7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BF48B7">
        <w:rPr>
          <w:b/>
          <w:bCs/>
          <w:sz w:val="28"/>
          <w:szCs w:val="28"/>
        </w:rPr>
        <w:t xml:space="preserve">Правила расчета размера ассигнований бюджета муниципального образования </w:t>
      </w:r>
      <w:r>
        <w:rPr>
          <w:b/>
          <w:bCs/>
          <w:sz w:val="28"/>
          <w:szCs w:val="28"/>
        </w:rPr>
        <w:t>Быстроистокский район</w:t>
      </w:r>
      <w:r w:rsidRPr="00BF48B7">
        <w:rPr>
          <w:b/>
          <w:bCs/>
          <w:sz w:val="28"/>
          <w:szCs w:val="28"/>
        </w:rPr>
        <w:t xml:space="preserve"> на ремонт и содержание автомобильных дорог общего пользования местного значения</w:t>
      </w:r>
    </w:p>
    <w:p w:rsidR="00EB25DB" w:rsidRP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  <w:t xml:space="preserve">1. Расчет размера ассигнований бюджета </w:t>
      </w:r>
      <w:r>
        <w:rPr>
          <w:sz w:val="28"/>
          <w:szCs w:val="28"/>
        </w:rPr>
        <w:t>муниципального образования Быстроистокский район</w:t>
      </w:r>
      <w:r w:rsidRPr="00EB25DB">
        <w:rPr>
          <w:sz w:val="28"/>
          <w:szCs w:val="28"/>
        </w:rPr>
        <w:t xml:space="preserve"> на ремонт автомобильных дорог общего пользования местного значения (далее - автомобильные дороги) осуществляется по формуле:</w:t>
      </w:r>
    </w:p>
    <w:p w:rsidR="00EB25DB" w:rsidRP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  <w:t xml:space="preserve">А рем. = Н </w:t>
      </w:r>
      <w:proofErr w:type="spellStart"/>
      <w:proofErr w:type="gramStart"/>
      <w:r w:rsidRPr="00EB25DB">
        <w:rPr>
          <w:sz w:val="28"/>
          <w:szCs w:val="28"/>
        </w:rPr>
        <w:t>прив</w:t>
      </w:r>
      <w:proofErr w:type="spellEnd"/>
      <w:r w:rsidRPr="00EB25DB">
        <w:rPr>
          <w:sz w:val="28"/>
          <w:szCs w:val="28"/>
        </w:rPr>
        <w:t>. рем</w:t>
      </w:r>
      <w:proofErr w:type="gramEnd"/>
      <w:r w:rsidRPr="00EB25DB">
        <w:rPr>
          <w:sz w:val="28"/>
          <w:szCs w:val="28"/>
        </w:rPr>
        <w:t>. x L рем., где:</w:t>
      </w:r>
    </w:p>
    <w:p w:rsidR="00EB25DB" w:rsidRP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  <w:t>А рем</w:t>
      </w:r>
      <w:proofErr w:type="gramStart"/>
      <w:r w:rsidRPr="00EB25DB">
        <w:rPr>
          <w:sz w:val="28"/>
          <w:szCs w:val="28"/>
        </w:rPr>
        <w:t>.</w:t>
      </w:r>
      <w:proofErr w:type="gramEnd"/>
      <w:r w:rsidRPr="00EB25DB">
        <w:rPr>
          <w:sz w:val="28"/>
          <w:szCs w:val="28"/>
        </w:rPr>
        <w:t xml:space="preserve"> - </w:t>
      </w:r>
      <w:proofErr w:type="gramStart"/>
      <w:r w:rsidRPr="00EB25DB">
        <w:rPr>
          <w:sz w:val="28"/>
          <w:szCs w:val="28"/>
        </w:rPr>
        <w:t>р</w:t>
      </w:r>
      <w:proofErr w:type="gramEnd"/>
      <w:r w:rsidRPr="00EB25DB">
        <w:rPr>
          <w:sz w:val="28"/>
          <w:szCs w:val="28"/>
        </w:rPr>
        <w:t>азмер ассигнований бюджета муниципального образования "</w:t>
      </w:r>
      <w:r>
        <w:rPr>
          <w:sz w:val="28"/>
          <w:szCs w:val="28"/>
        </w:rPr>
        <w:t>Быстроистокский район</w:t>
      </w:r>
      <w:r w:rsidRPr="00EB25DB">
        <w:rPr>
          <w:sz w:val="28"/>
          <w:szCs w:val="28"/>
        </w:rPr>
        <w:t xml:space="preserve"> на выполнение каждого вида работы по ремонту автомобильных дорог общего пользования местного значения (руб.);</w:t>
      </w:r>
      <w:r w:rsidRPr="00EB25DB">
        <w:rPr>
          <w:sz w:val="28"/>
          <w:szCs w:val="28"/>
        </w:rPr>
        <w:br/>
        <w:t xml:space="preserve">Н </w:t>
      </w:r>
      <w:proofErr w:type="spellStart"/>
      <w:r w:rsidRPr="00EB25DB">
        <w:rPr>
          <w:sz w:val="28"/>
          <w:szCs w:val="28"/>
        </w:rPr>
        <w:t>прив</w:t>
      </w:r>
      <w:proofErr w:type="spellEnd"/>
      <w:r w:rsidRPr="00EB25DB">
        <w:rPr>
          <w:sz w:val="28"/>
          <w:szCs w:val="28"/>
        </w:rPr>
        <w:t>. рем. - приведенный норматив финансовых затрат на каждый вид работы по ремонту дорог (руб.);</w:t>
      </w:r>
      <w:r w:rsidRPr="00EB25DB">
        <w:rPr>
          <w:sz w:val="28"/>
          <w:szCs w:val="28"/>
        </w:rPr>
        <w:br/>
        <w:t>L рем. - протяженность дорог, подлежащих ремонту на год планирования (кв. м).</w:t>
      </w:r>
      <w:r w:rsidRPr="00EB25DB">
        <w:rPr>
          <w:sz w:val="28"/>
          <w:szCs w:val="28"/>
        </w:rPr>
        <w:br/>
        <w:t xml:space="preserve">Размер ассигнований бюджета муниципального образования </w:t>
      </w:r>
      <w:r w:rsidR="00E70A5C">
        <w:rPr>
          <w:sz w:val="28"/>
          <w:szCs w:val="28"/>
        </w:rPr>
        <w:t>Быстроистокский район</w:t>
      </w:r>
      <w:r w:rsidRPr="00EB25DB">
        <w:rPr>
          <w:sz w:val="28"/>
          <w:szCs w:val="28"/>
        </w:rPr>
        <w:t xml:space="preserve"> на ремонт автомобильных дорог общего пользования местного значения определяется как сумма ассигнований на выполнение всех видов работ по ремонту дорог, определенных в порядке, установленном настоящим пунктом.</w:t>
      </w:r>
    </w:p>
    <w:p w:rsidR="00C17D10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  <w:t xml:space="preserve">2. Расчет размера ассигнований бюджета муниципального образования </w:t>
      </w:r>
      <w:r w:rsidR="006B42F9">
        <w:rPr>
          <w:sz w:val="28"/>
          <w:szCs w:val="28"/>
        </w:rPr>
        <w:t>Быстроистокский район</w:t>
      </w:r>
      <w:r w:rsidR="006B42F9" w:rsidRPr="00804885">
        <w:rPr>
          <w:sz w:val="28"/>
          <w:szCs w:val="28"/>
        </w:rPr>
        <w:t>на содержание автомобильных дорог общего пользования местного значения</w:t>
      </w:r>
      <w:r w:rsidRPr="00EB25DB">
        <w:rPr>
          <w:sz w:val="28"/>
          <w:szCs w:val="28"/>
        </w:rPr>
        <w:t xml:space="preserve"> осуществляется по формуле:</w:t>
      </w:r>
      <w:r w:rsidRPr="00EB25DB">
        <w:rPr>
          <w:sz w:val="28"/>
          <w:szCs w:val="28"/>
        </w:rPr>
        <w:br/>
      </w:r>
    </w:p>
    <w:p w:rsidR="006B42F9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t xml:space="preserve">А </w:t>
      </w:r>
      <w:proofErr w:type="spellStart"/>
      <w:r w:rsidR="00B5681D">
        <w:rPr>
          <w:sz w:val="28"/>
          <w:szCs w:val="28"/>
        </w:rPr>
        <w:t>сд</w:t>
      </w:r>
      <w:proofErr w:type="spellEnd"/>
      <w:r w:rsidRPr="00EB25DB">
        <w:rPr>
          <w:sz w:val="28"/>
          <w:szCs w:val="28"/>
        </w:rPr>
        <w:t xml:space="preserve">. = Н </w:t>
      </w:r>
      <w:proofErr w:type="spellStart"/>
      <w:r w:rsidRPr="00EB25DB">
        <w:rPr>
          <w:sz w:val="28"/>
          <w:szCs w:val="28"/>
        </w:rPr>
        <w:t>прив</w:t>
      </w:r>
      <w:proofErr w:type="spellEnd"/>
      <w:r w:rsidRPr="00EB25DB">
        <w:rPr>
          <w:sz w:val="28"/>
          <w:szCs w:val="28"/>
        </w:rPr>
        <w:t xml:space="preserve">. </w:t>
      </w:r>
      <w:proofErr w:type="spellStart"/>
      <w:r w:rsidR="00B5681D">
        <w:rPr>
          <w:sz w:val="28"/>
          <w:szCs w:val="28"/>
        </w:rPr>
        <w:t>сд</w:t>
      </w:r>
      <w:proofErr w:type="spellEnd"/>
      <w:r w:rsidRPr="00EB25DB">
        <w:rPr>
          <w:sz w:val="28"/>
          <w:szCs w:val="28"/>
        </w:rPr>
        <w:t>. x L, где:</w:t>
      </w:r>
    </w:p>
    <w:p w:rsidR="00EB25DB" w:rsidRP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  <w:t xml:space="preserve">А </w:t>
      </w:r>
      <w:proofErr w:type="spellStart"/>
      <w:r w:rsidR="00B5681D">
        <w:rPr>
          <w:sz w:val="28"/>
          <w:szCs w:val="28"/>
        </w:rPr>
        <w:t>сд</w:t>
      </w:r>
      <w:proofErr w:type="spellEnd"/>
      <w:r w:rsidRPr="00EB25DB">
        <w:rPr>
          <w:sz w:val="28"/>
          <w:szCs w:val="28"/>
        </w:rPr>
        <w:t xml:space="preserve">. - размер ассигнований бюджета муниципального образования </w:t>
      </w:r>
      <w:r w:rsidR="006B42F9">
        <w:rPr>
          <w:sz w:val="28"/>
          <w:szCs w:val="28"/>
        </w:rPr>
        <w:t>Быстроистокский район</w:t>
      </w:r>
      <w:r w:rsidR="006B42F9" w:rsidRPr="00804885">
        <w:rPr>
          <w:sz w:val="28"/>
          <w:szCs w:val="28"/>
        </w:rPr>
        <w:t>на содержание автомобильных дорог общего пользования местного значения</w:t>
      </w:r>
      <w:r w:rsidRPr="00EB25DB">
        <w:rPr>
          <w:sz w:val="28"/>
          <w:szCs w:val="28"/>
        </w:rPr>
        <w:t>(руб.);</w:t>
      </w:r>
      <w:r w:rsidRPr="00EB25DB">
        <w:rPr>
          <w:sz w:val="28"/>
          <w:szCs w:val="28"/>
        </w:rPr>
        <w:br/>
        <w:t xml:space="preserve">Н </w:t>
      </w:r>
      <w:proofErr w:type="spellStart"/>
      <w:r w:rsidRPr="00EB25DB">
        <w:rPr>
          <w:sz w:val="28"/>
          <w:szCs w:val="28"/>
        </w:rPr>
        <w:t>прив</w:t>
      </w:r>
      <w:proofErr w:type="spellEnd"/>
      <w:r w:rsidRPr="00EB25DB">
        <w:rPr>
          <w:sz w:val="28"/>
          <w:szCs w:val="28"/>
        </w:rPr>
        <w:t xml:space="preserve">. </w:t>
      </w:r>
      <w:proofErr w:type="spellStart"/>
      <w:r w:rsidR="00B5681D">
        <w:rPr>
          <w:sz w:val="28"/>
          <w:szCs w:val="28"/>
        </w:rPr>
        <w:t>сд</w:t>
      </w:r>
      <w:proofErr w:type="spellEnd"/>
      <w:r w:rsidRPr="00EB25DB">
        <w:rPr>
          <w:sz w:val="28"/>
          <w:szCs w:val="28"/>
        </w:rPr>
        <w:t xml:space="preserve">. - приведенный норматив финансовых затрат на работы по </w:t>
      </w:r>
      <w:r w:rsidR="006B42F9" w:rsidRPr="00EB25DB">
        <w:rPr>
          <w:sz w:val="28"/>
          <w:szCs w:val="28"/>
        </w:rPr>
        <w:t xml:space="preserve">содержанию </w:t>
      </w:r>
      <w:r w:rsidRPr="00EB25DB">
        <w:rPr>
          <w:sz w:val="28"/>
          <w:szCs w:val="28"/>
        </w:rPr>
        <w:t>дорог (руб.);</w:t>
      </w:r>
      <w:r w:rsidRPr="00EB25DB">
        <w:rPr>
          <w:sz w:val="28"/>
          <w:szCs w:val="28"/>
        </w:rPr>
        <w:br/>
        <w:t xml:space="preserve">L - </w:t>
      </w:r>
      <w:r w:rsidR="006B42F9" w:rsidRPr="00EB25DB">
        <w:rPr>
          <w:sz w:val="28"/>
          <w:szCs w:val="28"/>
        </w:rPr>
        <w:t>протяженность дорог, подлежащих содержанию в год планирования (км)</w:t>
      </w:r>
    </w:p>
    <w:p w:rsidR="00EB25DB" w:rsidRP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  <w:t xml:space="preserve">3. Расчет размера ассигнований бюджета муниципального образования </w:t>
      </w:r>
      <w:r w:rsidR="00487A4F">
        <w:rPr>
          <w:sz w:val="28"/>
          <w:szCs w:val="28"/>
        </w:rPr>
        <w:t xml:space="preserve">Быстроистокский район наобустройство и </w:t>
      </w:r>
      <w:r w:rsidR="00487A4F" w:rsidRPr="00804885">
        <w:rPr>
          <w:sz w:val="28"/>
          <w:szCs w:val="28"/>
        </w:rPr>
        <w:t xml:space="preserve"> содержание </w:t>
      </w:r>
      <w:r w:rsidR="00487A4F">
        <w:rPr>
          <w:sz w:val="28"/>
          <w:szCs w:val="28"/>
        </w:rPr>
        <w:t xml:space="preserve">ледовой  переправы через реку Обь протяженностью </w:t>
      </w:r>
      <w:r w:rsidR="007C1167">
        <w:rPr>
          <w:sz w:val="28"/>
          <w:szCs w:val="28"/>
        </w:rPr>
        <w:t>5</w:t>
      </w:r>
      <w:r w:rsidR="00487A4F">
        <w:rPr>
          <w:sz w:val="28"/>
          <w:szCs w:val="28"/>
        </w:rPr>
        <w:t xml:space="preserve"> км</w:t>
      </w:r>
      <w:r w:rsidRPr="00EB25DB">
        <w:rPr>
          <w:sz w:val="28"/>
          <w:szCs w:val="28"/>
        </w:rPr>
        <w:t xml:space="preserve"> осуществляется по формуле:</w:t>
      </w:r>
    </w:p>
    <w:p w:rsidR="00EB25DB" w:rsidRP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lastRenderedPageBreak/>
        <w:br/>
        <w:t xml:space="preserve">А </w:t>
      </w:r>
      <w:proofErr w:type="spellStart"/>
      <w:r w:rsidR="00B5681D">
        <w:rPr>
          <w:sz w:val="28"/>
          <w:szCs w:val="28"/>
        </w:rPr>
        <w:t>ослп</w:t>
      </w:r>
      <w:proofErr w:type="spellEnd"/>
      <w:r w:rsidRPr="00EB25DB">
        <w:rPr>
          <w:sz w:val="28"/>
          <w:szCs w:val="28"/>
        </w:rPr>
        <w:t xml:space="preserve">. = Н </w:t>
      </w:r>
      <w:proofErr w:type="spellStart"/>
      <w:r w:rsidRPr="00EB25DB">
        <w:rPr>
          <w:sz w:val="28"/>
          <w:szCs w:val="28"/>
        </w:rPr>
        <w:t>прив</w:t>
      </w:r>
      <w:proofErr w:type="spellEnd"/>
      <w:r w:rsidRPr="00EB25DB">
        <w:rPr>
          <w:sz w:val="28"/>
          <w:szCs w:val="28"/>
        </w:rPr>
        <w:t xml:space="preserve">. </w:t>
      </w:r>
      <w:proofErr w:type="spellStart"/>
      <w:r w:rsidR="00B5681D">
        <w:rPr>
          <w:sz w:val="28"/>
          <w:szCs w:val="28"/>
        </w:rPr>
        <w:t>ослп</w:t>
      </w:r>
      <w:proofErr w:type="spellEnd"/>
      <w:r w:rsidRPr="00EB25DB">
        <w:rPr>
          <w:sz w:val="28"/>
          <w:szCs w:val="28"/>
        </w:rPr>
        <w:t>. x L, где:</w:t>
      </w:r>
    </w:p>
    <w:p w:rsidR="00EB25DB" w:rsidRP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</w:r>
      <w:proofErr w:type="gramStart"/>
      <w:r w:rsidRPr="00EB25DB">
        <w:rPr>
          <w:sz w:val="28"/>
          <w:szCs w:val="28"/>
        </w:rPr>
        <w:t xml:space="preserve">А </w:t>
      </w:r>
      <w:proofErr w:type="spellStart"/>
      <w:r w:rsidR="006A71A2">
        <w:rPr>
          <w:sz w:val="28"/>
          <w:szCs w:val="28"/>
        </w:rPr>
        <w:t>ослп</w:t>
      </w:r>
      <w:proofErr w:type="spellEnd"/>
      <w:r w:rsidRPr="00EB25DB">
        <w:rPr>
          <w:sz w:val="28"/>
          <w:szCs w:val="28"/>
        </w:rPr>
        <w:t xml:space="preserve">. - размер ассигнований бюджета муниципального образования </w:t>
      </w:r>
      <w:r w:rsidR="006A71A2">
        <w:rPr>
          <w:sz w:val="28"/>
          <w:szCs w:val="28"/>
        </w:rPr>
        <w:t>Быстроистокский район</w:t>
      </w:r>
      <w:r w:rsidRPr="00EB25DB">
        <w:rPr>
          <w:sz w:val="28"/>
          <w:szCs w:val="28"/>
        </w:rPr>
        <w:t xml:space="preserve"> на выполнение работ по </w:t>
      </w:r>
      <w:r w:rsidR="006A71A2">
        <w:rPr>
          <w:sz w:val="28"/>
          <w:szCs w:val="28"/>
        </w:rPr>
        <w:t xml:space="preserve">обустройству и </w:t>
      </w:r>
      <w:r w:rsidR="006A71A2" w:rsidRPr="00804885">
        <w:rPr>
          <w:sz w:val="28"/>
          <w:szCs w:val="28"/>
        </w:rPr>
        <w:t xml:space="preserve"> содержани</w:t>
      </w:r>
      <w:r w:rsidR="006A71A2">
        <w:rPr>
          <w:sz w:val="28"/>
          <w:szCs w:val="28"/>
        </w:rPr>
        <w:t xml:space="preserve">юледовой  переправы через реку Обь протяженностью </w:t>
      </w:r>
      <w:r w:rsidR="007C1167">
        <w:rPr>
          <w:sz w:val="28"/>
          <w:szCs w:val="28"/>
        </w:rPr>
        <w:t>5</w:t>
      </w:r>
      <w:r w:rsidR="006A71A2">
        <w:rPr>
          <w:sz w:val="28"/>
          <w:szCs w:val="28"/>
        </w:rPr>
        <w:t xml:space="preserve"> км</w:t>
      </w:r>
      <w:r w:rsidRPr="00EB25DB">
        <w:rPr>
          <w:sz w:val="28"/>
          <w:szCs w:val="28"/>
        </w:rPr>
        <w:t xml:space="preserve"> (руб.);</w:t>
      </w:r>
      <w:r w:rsidRPr="00EB25DB">
        <w:rPr>
          <w:sz w:val="28"/>
          <w:szCs w:val="28"/>
        </w:rPr>
        <w:br/>
        <w:t xml:space="preserve">Н </w:t>
      </w:r>
      <w:proofErr w:type="spellStart"/>
      <w:r w:rsidRPr="00EB25DB">
        <w:rPr>
          <w:sz w:val="28"/>
          <w:szCs w:val="28"/>
        </w:rPr>
        <w:t>прив</w:t>
      </w:r>
      <w:proofErr w:type="spellEnd"/>
      <w:r w:rsidRPr="00EB25DB">
        <w:rPr>
          <w:sz w:val="28"/>
          <w:szCs w:val="28"/>
        </w:rPr>
        <w:t xml:space="preserve">. </w:t>
      </w:r>
      <w:proofErr w:type="spellStart"/>
      <w:r w:rsidR="004F2D0A">
        <w:rPr>
          <w:sz w:val="28"/>
          <w:szCs w:val="28"/>
        </w:rPr>
        <w:t>ослп</w:t>
      </w:r>
      <w:proofErr w:type="spellEnd"/>
      <w:r w:rsidRPr="00EB25DB">
        <w:rPr>
          <w:sz w:val="28"/>
          <w:szCs w:val="28"/>
        </w:rPr>
        <w:t xml:space="preserve">. - приведенный норматив финансовых затрат на </w:t>
      </w:r>
      <w:r w:rsidR="004F2D0A">
        <w:rPr>
          <w:sz w:val="28"/>
          <w:szCs w:val="28"/>
        </w:rPr>
        <w:t xml:space="preserve">обустройство и </w:t>
      </w:r>
      <w:r w:rsidR="004F2D0A" w:rsidRPr="00804885">
        <w:rPr>
          <w:sz w:val="28"/>
          <w:szCs w:val="28"/>
        </w:rPr>
        <w:t xml:space="preserve"> содержание </w:t>
      </w:r>
      <w:r w:rsidR="004F2D0A">
        <w:rPr>
          <w:sz w:val="28"/>
          <w:szCs w:val="28"/>
        </w:rPr>
        <w:t xml:space="preserve">ледовой  переправы через реку Обь протяженностью </w:t>
      </w:r>
      <w:r w:rsidR="007C1167">
        <w:rPr>
          <w:sz w:val="28"/>
          <w:szCs w:val="28"/>
        </w:rPr>
        <w:t>5</w:t>
      </w:r>
      <w:r w:rsidR="004F2D0A">
        <w:rPr>
          <w:sz w:val="28"/>
          <w:szCs w:val="28"/>
        </w:rPr>
        <w:t xml:space="preserve"> км</w:t>
      </w:r>
      <w:r w:rsidRPr="00EB25DB">
        <w:rPr>
          <w:sz w:val="28"/>
          <w:szCs w:val="28"/>
        </w:rPr>
        <w:t xml:space="preserve"> (руб.);</w:t>
      </w:r>
      <w:r w:rsidRPr="00EB25DB">
        <w:rPr>
          <w:sz w:val="28"/>
          <w:szCs w:val="28"/>
        </w:rPr>
        <w:br/>
        <w:t xml:space="preserve">L - протяженность дорог, подлежащих </w:t>
      </w:r>
      <w:r w:rsidR="004F2D0A">
        <w:rPr>
          <w:sz w:val="28"/>
          <w:szCs w:val="28"/>
        </w:rPr>
        <w:t xml:space="preserve">обустройству и </w:t>
      </w:r>
      <w:r w:rsidR="004F2D0A" w:rsidRPr="00804885">
        <w:rPr>
          <w:sz w:val="28"/>
          <w:szCs w:val="28"/>
        </w:rPr>
        <w:t xml:space="preserve"> содержани</w:t>
      </w:r>
      <w:r w:rsidR="004F2D0A">
        <w:rPr>
          <w:sz w:val="28"/>
          <w:szCs w:val="28"/>
        </w:rPr>
        <w:t>юледовой  переправы</w:t>
      </w:r>
      <w:r w:rsidRPr="00EB25DB">
        <w:rPr>
          <w:sz w:val="28"/>
          <w:szCs w:val="28"/>
        </w:rPr>
        <w:t xml:space="preserve"> в год планирования (км).</w:t>
      </w:r>
      <w:proofErr w:type="gramEnd"/>
    </w:p>
    <w:p w:rsidR="00EB25DB" w:rsidRP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  <w:t xml:space="preserve">4. Расчет размера ассигнований бюджета муниципального образования </w:t>
      </w:r>
      <w:r w:rsidR="00B3203F">
        <w:rPr>
          <w:sz w:val="28"/>
          <w:szCs w:val="28"/>
        </w:rPr>
        <w:t>Быстроистокский район</w:t>
      </w:r>
      <w:r w:rsidRPr="00EB25DB">
        <w:rPr>
          <w:sz w:val="28"/>
          <w:szCs w:val="28"/>
        </w:rPr>
        <w:t xml:space="preserve"> на </w:t>
      </w:r>
      <w:r w:rsidR="00B3203F">
        <w:rPr>
          <w:sz w:val="28"/>
          <w:szCs w:val="28"/>
        </w:rPr>
        <w:t xml:space="preserve">установку </w:t>
      </w:r>
      <w:proofErr w:type="gramStart"/>
      <w:r w:rsidR="00B3203F">
        <w:rPr>
          <w:sz w:val="28"/>
          <w:szCs w:val="28"/>
        </w:rPr>
        <w:t>фонарей освещения</w:t>
      </w:r>
      <w:r w:rsidR="00B3203F" w:rsidRPr="00804885">
        <w:rPr>
          <w:sz w:val="28"/>
          <w:szCs w:val="28"/>
        </w:rPr>
        <w:t xml:space="preserve"> автомобильных дорог общего пользования местного значения</w:t>
      </w:r>
      <w:proofErr w:type="gramEnd"/>
      <w:r w:rsidRPr="00EB25DB">
        <w:rPr>
          <w:sz w:val="28"/>
          <w:szCs w:val="28"/>
        </w:rPr>
        <w:t xml:space="preserve"> осуществляется по формуле:</w:t>
      </w:r>
    </w:p>
    <w:p w:rsidR="00EB25DB" w:rsidRP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  <w:t xml:space="preserve">А </w:t>
      </w:r>
      <w:proofErr w:type="spellStart"/>
      <w:r w:rsidR="00B3203F">
        <w:rPr>
          <w:sz w:val="28"/>
          <w:szCs w:val="28"/>
        </w:rPr>
        <w:t>уфо</w:t>
      </w:r>
      <w:proofErr w:type="spellEnd"/>
      <w:r w:rsidRPr="00EB25DB">
        <w:rPr>
          <w:sz w:val="28"/>
          <w:szCs w:val="28"/>
        </w:rPr>
        <w:t xml:space="preserve">. = Н </w:t>
      </w:r>
      <w:proofErr w:type="spellStart"/>
      <w:r w:rsidRPr="00EB25DB">
        <w:rPr>
          <w:sz w:val="28"/>
          <w:szCs w:val="28"/>
        </w:rPr>
        <w:t>прив</w:t>
      </w:r>
      <w:proofErr w:type="spellEnd"/>
      <w:r w:rsidRPr="00EB25DB">
        <w:rPr>
          <w:sz w:val="28"/>
          <w:szCs w:val="28"/>
        </w:rPr>
        <w:t xml:space="preserve">. </w:t>
      </w:r>
      <w:proofErr w:type="spellStart"/>
      <w:r w:rsidR="00B3203F">
        <w:rPr>
          <w:sz w:val="28"/>
          <w:szCs w:val="28"/>
        </w:rPr>
        <w:t>уфо</w:t>
      </w:r>
      <w:proofErr w:type="spellEnd"/>
      <w:r w:rsidRPr="00EB25DB">
        <w:rPr>
          <w:sz w:val="28"/>
          <w:szCs w:val="28"/>
        </w:rPr>
        <w:t>. x L, где:</w:t>
      </w:r>
    </w:p>
    <w:p w:rsid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  <w:t xml:space="preserve">А </w:t>
      </w:r>
      <w:proofErr w:type="spellStart"/>
      <w:r w:rsidR="00B3203F">
        <w:rPr>
          <w:sz w:val="28"/>
          <w:szCs w:val="28"/>
        </w:rPr>
        <w:t>уфо</w:t>
      </w:r>
      <w:proofErr w:type="spellEnd"/>
      <w:r w:rsidRPr="00EB25DB">
        <w:rPr>
          <w:sz w:val="28"/>
          <w:szCs w:val="28"/>
        </w:rPr>
        <w:t xml:space="preserve">. - размер ассигнований бюджета муниципального образования </w:t>
      </w:r>
      <w:r w:rsidR="00B3203F">
        <w:rPr>
          <w:sz w:val="28"/>
          <w:szCs w:val="28"/>
        </w:rPr>
        <w:t>Быстроистокский район</w:t>
      </w:r>
      <w:r w:rsidRPr="00EB25DB">
        <w:rPr>
          <w:sz w:val="28"/>
          <w:szCs w:val="28"/>
        </w:rPr>
        <w:t xml:space="preserve"> на выполнение работ по </w:t>
      </w:r>
      <w:r w:rsidR="00226F79">
        <w:rPr>
          <w:sz w:val="28"/>
          <w:szCs w:val="28"/>
        </w:rPr>
        <w:t>установке фонарей освещения</w:t>
      </w:r>
      <w:r w:rsidR="00226F79" w:rsidRPr="00804885">
        <w:rPr>
          <w:sz w:val="28"/>
          <w:szCs w:val="28"/>
        </w:rPr>
        <w:t xml:space="preserve"> автомобильных дорог общего пользования местного значени</w:t>
      </w:r>
      <w:proofErr w:type="gramStart"/>
      <w:r w:rsidR="00226F79" w:rsidRPr="00804885">
        <w:rPr>
          <w:sz w:val="28"/>
          <w:szCs w:val="28"/>
        </w:rPr>
        <w:t>я</w:t>
      </w:r>
      <w:r w:rsidRPr="00EB25DB">
        <w:rPr>
          <w:sz w:val="28"/>
          <w:szCs w:val="28"/>
        </w:rPr>
        <w:t>(</w:t>
      </w:r>
      <w:proofErr w:type="gramEnd"/>
      <w:r w:rsidRPr="00EB25DB">
        <w:rPr>
          <w:sz w:val="28"/>
          <w:szCs w:val="28"/>
        </w:rPr>
        <w:t>руб.);</w:t>
      </w:r>
      <w:r w:rsidRPr="00EB25DB">
        <w:rPr>
          <w:sz w:val="28"/>
          <w:szCs w:val="28"/>
        </w:rPr>
        <w:br/>
        <w:t xml:space="preserve">Н </w:t>
      </w:r>
      <w:proofErr w:type="spellStart"/>
      <w:r w:rsidRPr="00EB25DB">
        <w:rPr>
          <w:sz w:val="28"/>
          <w:szCs w:val="28"/>
        </w:rPr>
        <w:t>прив</w:t>
      </w:r>
      <w:r w:rsidR="00226F79">
        <w:rPr>
          <w:sz w:val="28"/>
          <w:szCs w:val="28"/>
        </w:rPr>
        <w:t>.уфо</w:t>
      </w:r>
      <w:proofErr w:type="spellEnd"/>
      <w:r w:rsidRPr="00EB25DB">
        <w:rPr>
          <w:sz w:val="28"/>
          <w:szCs w:val="28"/>
        </w:rPr>
        <w:t xml:space="preserve">. - приведенный норматив финансовых затрат на работы по </w:t>
      </w:r>
      <w:r w:rsidR="00226F79">
        <w:rPr>
          <w:sz w:val="28"/>
          <w:szCs w:val="28"/>
        </w:rPr>
        <w:t>установке фонарей освещения</w:t>
      </w:r>
      <w:r w:rsidR="00226F79" w:rsidRPr="00804885">
        <w:rPr>
          <w:sz w:val="28"/>
          <w:szCs w:val="28"/>
        </w:rPr>
        <w:t xml:space="preserve"> автомобильных дорог общего пользования местного значения</w:t>
      </w:r>
      <w:r w:rsidRPr="00EB25DB">
        <w:rPr>
          <w:sz w:val="28"/>
          <w:szCs w:val="28"/>
        </w:rPr>
        <w:t>(руб.);</w:t>
      </w:r>
      <w:r w:rsidRPr="00EB25DB">
        <w:rPr>
          <w:sz w:val="28"/>
          <w:szCs w:val="28"/>
        </w:rPr>
        <w:br/>
        <w:t xml:space="preserve">L </w:t>
      </w:r>
      <w:r w:rsidR="000A7613">
        <w:rPr>
          <w:sz w:val="28"/>
          <w:szCs w:val="28"/>
        </w:rPr>
        <w:t>–количество устанавливаемых фонарей освещения</w:t>
      </w:r>
      <w:r w:rsidR="000A7613" w:rsidRPr="00804885">
        <w:rPr>
          <w:sz w:val="28"/>
          <w:szCs w:val="28"/>
        </w:rPr>
        <w:t xml:space="preserve"> автомобильных дорог общего пользования местного значения</w:t>
      </w:r>
      <w:r w:rsidR="000A7613" w:rsidRPr="00EB25DB">
        <w:rPr>
          <w:sz w:val="28"/>
          <w:szCs w:val="28"/>
        </w:rPr>
        <w:t>в год планирования (</w:t>
      </w:r>
      <w:proofErr w:type="spellStart"/>
      <w:r w:rsidR="000A7613">
        <w:rPr>
          <w:sz w:val="28"/>
          <w:szCs w:val="28"/>
        </w:rPr>
        <w:t>шт</w:t>
      </w:r>
      <w:proofErr w:type="spellEnd"/>
      <w:r w:rsidR="000A7613" w:rsidRPr="00EB25DB">
        <w:rPr>
          <w:sz w:val="28"/>
          <w:szCs w:val="28"/>
        </w:rPr>
        <w:t>).</w:t>
      </w:r>
    </w:p>
    <w:p w:rsidR="00C27DC1" w:rsidRDefault="00C27DC1" w:rsidP="00EB25DB">
      <w:pPr>
        <w:spacing w:line="0" w:lineRule="atLeast"/>
        <w:rPr>
          <w:sz w:val="28"/>
          <w:szCs w:val="28"/>
        </w:rPr>
      </w:pPr>
    </w:p>
    <w:p w:rsidR="002A0833" w:rsidRDefault="002A0833" w:rsidP="00EB25DB">
      <w:pPr>
        <w:spacing w:line="0" w:lineRule="atLeast"/>
        <w:jc w:val="both"/>
        <w:rPr>
          <w:sz w:val="28"/>
          <w:szCs w:val="28"/>
        </w:rPr>
      </w:pPr>
    </w:p>
    <w:p w:rsidR="00290E36" w:rsidRDefault="00290E36" w:rsidP="00EB25DB">
      <w:pPr>
        <w:spacing w:line="0" w:lineRule="atLeast"/>
        <w:jc w:val="both"/>
        <w:rPr>
          <w:sz w:val="28"/>
          <w:szCs w:val="28"/>
        </w:rPr>
      </w:pPr>
    </w:p>
    <w:p w:rsidR="00290E36" w:rsidRDefault="00290E36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296812">
      <w:pPr>
        <w:spacing w:line="0" w:lineRule="atLeast"/>
        <w:rPr>
          <w:sz w:val="28"/>
          <w:szCs w:val="28"/>
        </w:rPr>
      </w:pPr>
    </w:p>
    <w:p w:rsidR="00024493" w:rsidRPr="00EB25DB" w:rsidRDefault="00024493" w:rsidP="00024493">
      <w:pPr>
        <w:spacing w:line="0" w:lineRule="atLeast"/>
        <w:jc w:val="right"/>
        <w:rPr>
          <w:sz w:val="28"/>
          <w:szCs w:val="28"/>
        </w:rPr>
      </w:pPr>
      <w:r w:rsidRPr="00EB25DB">
        <w:rPr>
          <w:sz w:val="28"/>
          <w:szCs w:val="28"/>
        </w:rPr>
        <w:lastRenderedPageBreak/>
        <w:t xml:space="preserve">Приложение N </w:t>
      </w:r>
      <w:r>
        <w:rPr>
          <w:sz w:val="28"/>
          <w:szCs w:val="28"/>
        </w:rPr>
        <w:t>2</w:t>
      </w:r>
      <w:r w:rsidRPr="00EB25DB">
        <w:rPr>
          <w:sz w:val="28"/>
          <w:szCs w:val="28"/>
        </w:rPr>
        <w:br/>
        <w:t>к Постановлению</w:t>
      </w:r>
      <w:r w:rsidRPr="00EB25DB">
        <w:rPr>
          <w:sz w:val="28"/>
          <w:szCs w:val="28"/>
        </w:rPr>
        <w:br/>
        <w:t>Администрации Быстроистокского района</w:t>
      </w:r>
      <w:r w:rsidRPr="00EB25DB">
        <w:rPr>
          <w:sz w:val="28"/>
          <w:szCs w:val="28"/>
        </w:rPr>
        <w:br/>
      </w:r>
      <w:r w:rsidR="00FD2C5A" w:rsidRPr="00EB25DB">
        <w:rPr>
          <w:sz w:val="28"/>
          <w:szCs w:val="28"/>
        </w:rPr>
        <w:t xml:space="preserve">от </w:t>
      </w:r>
      <w:r w:rsidR="00FD2C5A">
        <w:rPr>
          <w:sz w:val="28"/>
          <w:szCs w:val="28"/>
        </w:rPr>
        <w:t>08.07.</w:t>
      </w:r>
      <w:r w:rsidR="00FD2C5A" w:rsidRPr="00EB25DB">
        <w:rPr>
          <w:sz w:val="28"/>
          <w:szCs w:val="28"/>
        </w:rPr>
        <w:t>20</w:t>
      </w:r>
      <w:r w:rsidR="00FD2C5A">
        <w:rPr>
          <w:sz w:val="28"/>
          <w:szCs w:val="28"/>
        </w:rPr>
        <w:t>25</w:t>
      </w:r>
      <w:r w:rsidR="00FD2C5A" w:rsidRPr="00EB25DB">
        <w:rPr>
          <w:sz w:val="28"/>
          <w:szCs w:val="28"/>
        </w:rPr>
        <w:t xml:space="preserve"> г. N </w:t>
      </w:r>
      <w:r w:rsidR="00FD2C5A">
        <w:rPr>
          <w:sz w:val="28"/>
          <w:szCs w:val="28"/>
        </w:rPr>
        <w:t>272</w:t>
      </w: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B66094" w:rsidRDefault="00B66094" w:rsidP="00B66094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A43120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асчет</w:t>
      </w:r>
      <w:r w:rsidRPr="00A43120">
        <w:rPr>
          <w:b/>
          <w:bCs/>
          <w:sz w:val="28"/>
          <w:szCs w:val="28"/>
        </w:rPr>
        <w:t xml:space="preserve"> размера ассигнований бюджета муниципального образования Быстроистокский район на ремонт и содержание автомобильных дорог общего пользования местного значения</w:t>
      </w:r>
      <w:r>
        <w:rPr>
          <w:b/>
          <w:bCs/>
          <w:sz w:val="28"/>
          <w:szCs w:val="28"/>
        </w:rPr>
        <w:t xml:space="preserve"> на 202</w:t>
      </w:r>
      <w:r w:rsidR="00CA2BE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год.</w:t>
      </w:r>
    </w:p>
    <w:p w:rsidR="0025146E" w:rsidRPr="009B558B" w:rsidRDefault="0025146E" w:rsidP="0025146E">
      <w:pPr>
        <w:spacing w:line="0" w:lineRule="atLeast"/>
        <w:rPr>
          <w:sz w:val="28"/>
          <w:szCs w:val="28"/>
        </w:rPr>
      </w:pPr>
      <w:r w:rsidRPr="009B558B">
        <w:rPr>
          <w:sz w:val="28"/>
          <w:szCs w:val="28"/>
        </w:rPr>
        <w:t>1. Расчет размера ассигнований бюджета муниципального образования Быстроистокский район на ремонт автомобильных дорог общего пользования местного значения (далее - автомобильные дороги) осуществляется по формуле:</w:t>
      </w:r>
    </w:p>
    <w:p w:rsidR="0025146E" w:rsidRDefault="0025146E" w:rsidP="0025146E">
      <w:pPr>
        <w:spacing w:line="0" w:lineRule="atLeast"/>
        <w:rPr>
          <w:sz w:val="28"/>
          <w:szCs w:val="28"/>
        </w:rPr>
      </w:pPr>
      <w:r w:rsidRPr="00E36975">
        <w:rPr>
          <w:sz w:val="28"/>
          <w:szCs w:val="28"/>
        </w:rPr>
        <w:t xml:space="preserve">А рем. = Н </w:t>
      </w:r>
      <w:proofErr w:type="spellStart"/>
      <w:proofErr w:type="gramStart"/>
      <w:r w:rsidRPr="00E36975">
        <w:rPr>
          <w:sz w:val="28"/>
          <w:szCs w:val="28"/>
        </w:rPr>
        <w:t>прив</w:t>
      </w:r>
      <w:proofErr w:type="spellEnd"/>
      <w:r w:rsidRPr="00E36975">
        <w:rPr>
          <w:sz w:val="28"/>
          <w:szCs w:val="28"/>
        </w:rPr>
        <w:t>. рем</w:t>
      </w:r>
      <w:proofErr w:type="gramEnd"/>
      <w:r w:rsidRPr="00E36975">
        <w:rPr>
          <w:sz w:val="28"/>
          <w:szCs w:val="28"/>
        </w:rPr>
        <w:t>. x L рем., где:</w:t>
      </w:r>
    </w:p>
    <w:p w:rsidR="0025146E" w:rsidRDefault="0025146E" w:rsidP="0025146E">
      <w:pPr>
        <w:spacing w:line="0" w:lineRule="atLeast"/>
        <w:rPr>
          <w:sz w:val="28"/>
          <w:szCs w:val="28"/>
        </w:rPr>
      </w:pPr>
      <w:r w:rsidRPr="00E36975">
        <w:rPr>
          <w:sz w:val="28"/>
          <w:szCs w:val="28"/>
        </w:rPr>
        <w:br/>
        <w:t>А рем</w:t>
      </w:r>
      <w:proofErr w:type="gramStart"/>
      <w:r w:rsidRPr="00E36975">
        <w:rPr>
          <w:sz w:val="28"/>
          <w:szCs w:val="28"/>
        </w:rPr>
        <w:t>.</w:t>
      </w:r>
      <w:proofErr w:type="gramEnd"/>
      <w:r w:rsidRPr="00E36975">
        <w:rPr>
          <w:sz w:val="28"/>
          <w:szCs w:val="28"/>
        </w:rPr>
        <w:t xml:space="preserve"> - </w:t>
      </w:r>
      <w:proofErr w:type="gramStart"/>
      <w:r w:rsidRPr="00E36975">
        <w:rPr>
          <w:sz w:val="28"/>
          <w:szCs w:val="28"/>
        </w:rPr>
        <w:t>р</w:t>
      </w:r>
      <w:proofErr w:type="gramEnd"/>
      <w:r w:rsidRPr="00E36975">
        <w:rPr>
          <w:sz w:val="28"/>
          <w:szCs w:val="28"/>
        </w:rPr>
        <w:t>азмер ассигнований бюджета муниципального образования "Быстроистокский район на выполнение каждого вида работы по ремонту автомобильных дорог общего пользования местного значения (руб.);</w:t>
      </w:r>
      <w:r w:rsidRPr="00E36975">
        <w:rPr>
          <w:sz w:val="28"/>
          <w:szCs w:val="28"/>
        </w:rPr>
        <w:br/>
        <w:t xml:space="preserve">Н </w:t>
      </w:r>
      <w:proofErr w:type="spellStart"/>
      <w:r w:rsidRPr="00E36975">
        <w:rPr>
          <w:sz w:val="28"/>
          <w:szCs w:val="28"/>
        </w:rPr>
        <w:t>прив</w:t>
      </w:r>
      <w:proofErr w:type="spellEnd"/>
      <w:r w:rsidRPr="00E36975">
        <w:rPr>
          <w:sz w:val="28"/>
          <w:szCs w:val="28"/>
        </w:rPr>
        <w:t>. рем. - приведенный норматив финансовых затрат на каждый вид работы по ремонту дорог (руб.);</w:t>
      </w:r>
      <w:r w:rsidRPr="00E36975">
        <w:rPr>
          <w:sz w:val="28"/>
          <w:szCs w:val="28"/>
        </w:rPr>
        <w:br/>
        <w:t>L рем. - протяженность дорог, подлежащих ремон</w:t>
      </w:r>
      <w:r>
        <w:rPr>
          <w:sz w:val="28"/>
          <w:szCs w:val="28"/>
        </w:rPr>
        <w:t>ту на год планирования (кв. м).</w:t>
      </w:r>
    </w:p>
    <w:p w:rsidR="0025146E" w:rsidRPr="009B558B" w:rsidRDefault="0025146E" w:rsidP="0025146E">
      <w:pPr>
        <w:rPr>
          <w:sz w:val="28"/>
          <w:szCs w:val="28"/>
        </w:rPr>
      </w:pPr>
      <w:r w:rsidRPr="00F25B9A">
        <w:rPr>
          <w:sz w:val="28"/>
          <w:szCs w:val="28"/>
        </w:rPr>
        <w:t xml:space="preserve">А </w:t>
      </w:r>
      <w:proofErr w:type="spellStart"/>
      <w:r w:rsidRPr="00F25B9A">
        <w:rPr>
          <w:sz w:val="28"/>
          <w:szCs w:val="28"/>
        </w:rPr>
        <w:t>ям</w:t>
      </w:r>
      <w:proofErr w:type="gramStart"/>
      <w:r w:rsidRPr="00F25B9A">
        <w:rPr>
          <w:sz w:val="28"/>
          <w:szCs w:val="28"/>
        </w:rPr>
        <w:t>.р</w:t>
      </w:r>
      <w:proofErr w:type="gramEnd"/>
      <w:r w:rsidRPr="00F25B9A">
        <w:rPr>
          <w:sz w:val="28"/>
          <w:szCs w:val="28"/>
        </w:rPr>
        <w:t>ем</w:t>
      </w:r>
      <w:proofErr w:type="spellEnd"/>
      <w:r w:rsidRPr="00F25B9A">
        <w:rPr>
          <w:sz w:val="28"/>
          <w:szCs w:val="28"/>
        </w:rPr>
        <w:t>. =</w:t>
      </w:r>
      <w:r>
        <w:rPr>
          <w:sz w:val="28"/>
          <w:szCs w:val="28"/>
        </w:rPr>
        <w:t>991,74</w:t>
      </w:r>
      <w:r w:rsidRPr="00F25B9A">
        <w:rPr>
          <w:sz w:val="28"/>
          <w:szCs w:val="28"/>
        </w:rPr>
        <w:t>*</w:t>
      </w:r>
      <w:r>
        <w:rPr>
          <w:sz w:val="28"/>
          <w:szCs w:val="28"/>
        </w:rPr>
        <w:t>0</w:t>
      </w:r>
      <w:r w:rsidRPr="00F25B9A">
        <w:rPr>
          <w:sz w:val="28"/>
          <w:szCs w:val="28"/>
        </w:rPr>
        <w:t>=</w:t>
      </w:r>
      <w:r>
        <w:rPr>
          <w:sz w:val="28"/>
          <w:szCs w:val="28"/>
        </w:rPr>
        <w:t>0</w:t>
      </w:r>
      <w:r w:rsidRPr="00F25B9A">
        <w:rPr>
          <w:sz w:val="28"/>
          <w:szCs w:val="28"/>
        </w:rPr>
        <w:t xml:space="preserve"> руб.</w:t>
      </w:r>
    </w:p>
    <w:p w:rsidR="0025146E" w:rsidRPr="00F25B9A" w:rsidRDefault="0025146E" w:rsidP="0025146E">
      <w:pPr>
        <w:rPr>
          <w:sz w:val="28"/>
          <w:szCs w:val="28"/>
        </w:rPr>
      </w:pPr>
      <w:r w:rsidRPr="00F25B9A">
        <w:rPr>
          <w:sz w:val="28"/>
          <w:szCs w:val="28"/>
        </w:rPr>
        <w:t>А гр</w:t>
      </w:r>
      <w:proofErr w:type="gramStart"/>
      <w:r w:rsidRPr="00F25B9A">
        <w:rPr>
          <w:sz w:val="28"/>
          <w:szCs w:val="28"/>
        </w:rPr>
        <w:t>.р</w:t>
      </w:r>
      <w:proofErr w:type="gramEnd"/>
      <w:r w:rsidRPr="00F25B9A">
        <w:rPr>
          <w:sz w:val="28"/>
          <w:szCs w:val="28"/>
        </w:rPr>
        <w:t>ем. =</w:t>
      </w:r>
      <w:r w:rsidR="005D7785">
        <w:rPr>
          <w:sz w:val="28"/>
          <w:szCs w:val="28"/>
        </w:rPr>
        <w:t>3</w:t>
      </w:r>
      <w:r w:rsidR="0094786E">
        <w:rPr>
          <w:sz w:val="28"/>
          <w:szCs w:val="28"/>
        </w:rPr>
        <w:t>63,8</w:t>
      </w:r>
      <w:r w:rsidRPr="00F25B9A">
        <w:rPr>
          <w:sz w:val="28"/>
          <w:szCs w:val="28"/>
        </w:rPr>
        <w:t>*</w:t>
      </w:r>
      <w:r w:rsidR="00FB027B">
        <w:rPr>
          <w:sz w:val="28"/>
          <w:szCs w:val="28"/>
        </w:rPr>
        <w:t>4200</w:t>
      </w:r>
      <w:r w:rsidRPr="00F25B9A">
        <w:rPr>
          <w:sz w:val="28"/>
          <w:szCs w:val="28"/>
        </w:rPr>
        <w:t>=</w:t>
      </w:r>
      <w:r w:rsidR="00673D85">
        <w:rPr>
          <w:sz w:val="28"/>
          <w:szCs w:val="28"/>
        </w:rPr>
        <w:t>1 </w:t>
      </w:r>
      <w:r w:rsidR="002C28E8">
        <w:rPr>
          <w:sz w:val="28"/>
          <w:szCs w:val="28"/>
        </w:rPr>
        <w:t>528</w:t>
      </w:r>
      <w:r w:rsidR="00673D85">
        <w:rPr>
          <w:sz w:val="28"/>
          <w:szCs w:val="28"/>
        </w:rPr>
        <w:t> 000,00</w:t>
      </w:r>
      <w:r w:rsidRPr="00F25B9A">
        <w:rPr>
          <w:sz w:val="28"/>
          <w:szCs w:val="28"/>
        </w:rPr>
        <w:t>руб.</w:t>
      </w:r>
    </w:p>
    <w:p w:rsidR="0025146E" w:rsidRDefault="0025146E" w:rsidP="0025146E">
      <w:pPr>
        <w:rPr>
          <w:sz w:val="28"/>
          <w:szCs w:val="28"/>
        </w:rPr>
      </w:pPr>
      <w:r w:rsidRPr="00F25B9A">
        <w:rPr>
          <w:sz w:val="28"/>
          <w:szCs w:val="28"/>
        </w:rPr>
        <w:t xml:space="preserve">А </w:t>
      </w:r>
      <w:proofErr w:type="spellStart"/>
      <w:r w:rsidRPr="00F25B9A">
        <w:rPr>
          <w:sz w:val="28"/>
          <w:szCs w:val="28"/>
        </w:rPr>
        <w:t>кап</w:t>
      </w:r>
      <w:proofErr w:type="gramStart"/>
      <w:r w:rsidRPr="00F25B9A">
        <w:rPr>
          <w:sz w:val="28"/>
          <w:szCs w:val="28"/>
        </w:rPr>
        <w:t>.р</w:t>
      </w:r>
      <w:proofErr w:type="gramEnd"/>
      <w:r w:rsidRPr="00F25B9A">
        <w:rPr>
          <w:sz w:val="28"/>
          <w:szCs w:val="28"/>
        </w:rPr>
        <w:t>ем</w:t>
      </w:r>
      <w:proofErr w:type="spellEnd"/>
      <w:r w:rsidRPr="00F25B9A">
        <w:rPr>
          <w:sz w:val="28"/>
          <w:szCs w:val="28"/>
        </w:rPr>
        <w:t>. =</w:t>
      </w:r>
      <w:r w:rsidR="000D6C4D">
        <w:rPr>
          <w:sz w:val="28"/>
          <w:szCs w:val="28"/>
        </w:rPr>
        <w:t>2 854,56</w:t>
      </w:r>
      <w:r w:rsidRPr="00240CF2">
        <w:rPr>
          <w:sz w:val="28"/>
          <w:szCs w:val="28"/>
        </w:rPr>
        <w:t>*</w:t>
      </w:r>
      <w:r w:rsidR="00390F83">
        <w:rPr>
          <w:sz w:val="28"/>
          <w:szCs w:val="28"/>
        </w:rPr>
        <w:t>1994</w:t>
      </w:r>
      <w:r w:rsidRPr="00F25B9A">
        <w:rPr>
          <w:sz w:val="28"/>
          <w:szCs w:val="28"/>
        </w:rPr>
        <w:t>=</w:t>
      </w:r>
      <w:r w:rsidR="000D6C4D">
        <w:rPr>
          <w:sz w:val="28"/>
          <w:szCs w:val="28"/>
        </w:rPr>
        <w:t>5 692 000</w:t>
      </w:r>
      <w:r w:rsidR="00390F83">
        <w:rPr>
          <w:sz w:val="28"/>
          <w:szCs w:val="28"/>
        </w:rPr>
        <w:t>,00</w:t>
      </w:r>
      <w:r w:rsidRPr="00F25B9A">
        <w:rPr>
          <w:sz w:val="28"/>
          <w:szCs w:val="28"/>
        </w:rPr>
        <w:t>руб.</w:t>
      </w:r>
    </w:p>
    <w:p w:rsidR="0025146E" w:rsidRPr="00F25B9A" w:rsidRDefault="0025146E" w:rsidP="0025146E">
      <w:pPr>
        <w:rPr>
          <w:sz w:val="28"/>
          <w:szCs w:val="28"/>
        </w:rPr>
      </w:pPr>
      <w:r>
        <w:rPr>
          <w:sz w:val="28"/>
          <w:szCs w:val="28"/>
        </w:rPr>
        <w:t>А общ.=</w:t>
      </w:r>
      <w:r w:rsidR="000D6C4D">
        <w:rPr>
          <w:b/>
          <w:sz w:val="28"/>
          <w:szCs w:val="28"/>
        </w:rPr>
        <w:t>7 </w:t>
      </w:r>
      <w:r w:rsidR="0094786E">
        <w:rPr>
          <w:b/>
          <w:sz w:val="28"/>
          <w:szCs w:val="28"/>
        </w:rPr>
        <w:t>220</w:t>
      </w:r>
      <w:r w:rsidR="000D6C4D">
        <w:rPr>
          <w:b/>
          <w:sz w:val="28"/>
          <w:szCs w:val="28"/>
        </w:rPr>
        <w:t xml:space="preserve"> 000</w:t>
      </w:r>
      <w:r w:rsidR="00FB027B">
        <w:rPr>
          <w:b/>
          <w:sz w:val="28"/>
          <w:szCs w:val="28"/>
        </w:rPr>
        <w:t>,00</w:t>
      </w:r>
      <w:r>
        <w:rPr>
          <w:sz w:val="28"/>
          <w:szCs w:val="28"/>
        </w:rPr>
        <w:t>руб.</w:t>
      </w:r>
    </w:p>
    <w:p w:rsidR="0025146E" w:rsidRPr="00BF4984" w:rsidRDefault="0025146E" w:rsidP="0025146E">
      <w:pPr>
        <w:spacing w:line="0" w:lineRule="atLeast"/>
        <w:rPr>
          <w:sz w:val="28"/>
          <w:szCs w:val="28"/>
        </w:rPr>
      </w:pPr>
      <w:r w:rsidRPr="00BF4984">
        <w:rPr>
          <w:sz w:val="28"/>
          <w:szCs w:val="28"/>
        </w:rPr>
        <w:t>2. Расчет размера ассигнований бюджета муниципального образования Быстроистокский район на содержание автомобильных дорог общего пользования местного значения осуществляется по формуле:</w:t>
      </w:r>
      <w:r w:rsidRPr="00BF4984">
        <w:rPr>
          <w:sz w:val="28"/>
          <w:szCs w:val="28"/>
        </w:rPr>
        <w:br/>
      </w:r>
    </w:p>
    <w:p w:rsidR="0025146E" w:rsidRPr="00BF4984" w:rsidRDefault="0025146E" w:rsidP="0025146E">
      <w:pPr>
        <w:spacing w:line="0" w:lineRule="atLeast"/>
        <w:rPr>
          <w:sz w:val="28"/>
          <w:szCs w:val="28"/>
        </w:rPr>
      </w:pPr>
      <w:r w:rsidRPr="00BF4984">
        <w:rPr>
          <w:sz w:val="28"/>
          <w:szCs w:val="28"/>
        </w:rPr>
        <w:t xml:space="preserve">А </w:t>
      </w:r>
      <w:proofErr w:type="spellStart"/>
      <w:r w:rsidRPr="00BF4984">
        <w:rPr>
          <w:sz w:val="28"/>
          <w:szCs w:val="28"/>
        </w:rPr>
        <w:t>сд</w:t>
      </w:r>
      <w:proofErr w:type="spellEnd"/>
      <w:r w:rsidRPr="00BF4984">
        <w:rPr>
          <w:sz w:val="28"/>
          <w:szCs w:val="28"/>
        </w:rPr>
        <w:t xml:space="preserve">. = Н </w:t>
      </w:r>
      <w:proofErr w:type="spellStart"/>
      <w:r w:rsidRPr="00BF4984">
        <w:rPr>
          <w:sz w:val="28"/>
          <w:szCs w:val="28"/>
        </w:rPr>
        <w:t>прив</w:t>
      </w:r>
      <w:proofErr w:type="spellEnd"/>
      <w:r w:rsidRPr="00BF4984">
        <w:rPr>
          <w:sz w:val="28"/>
          <w:szCs w:val="28"/>
        </w:rPr>
        <w:t xml:space="preserve">. </w:t>
      </w:r>
      <w:proofErr w:type="spellStart"/>
      <w:r w:rsidRPr="00BF4984">
        <w:rPr>
          <w:sz w:val="28"/>
          <w:szCs w:val="28"/>
        </w:rPr>
        <w:t>сд</w:t>
      </w:r>
      <w:proofErr w:type="spellEnd"/>
      <w:r w:rsidRPr="00BF4984">
        <w:rPr>
          <w:sz w:val="28"/>
          <w:szCs w:val="28"/>
        </w:rPr>
        <w:t>. x L, где:</w:t>
      </w:r>
    </w:p>
    <w:p w:rsidR="0025146E" w:rsidRPr="00BF4984" w:rsidRDefault="0025146E" w:rsidP="0025146E">
      <w:pPr>
        <w:spacing w:line="0" w:lineRule="atLeast"/>
        <w:rPr>
          <w:sz w:val="28"/>
          <w:szCs w:val="28"/>
        </w:rPr>
      </w:pPr>
      <w:r w:rsidRPr="00BF4984">
        <w:rPr>
          <w:sz w:val="28"/>
          <w:szCs w:val="28"/>
        </w:rPr>
        <w:br/>
        <w:t xml:space="preserve">А </w:t>
      </w:r>
      <w:proofErr w:type="spellStart"/>
      <w:r w:rsidRPr="00BF4984">
        <w:rPr>
          <w:sz w:val="28"/>
          <w:szCs w:val="28"/>
        </w:rPr>
        <w:t>сд</w:t>
      </w:r>
      <w:proofErr w:type="spellEnd"/>
      <w:r w:rsidRPr="00BF4984">
        <w:rPr>
          <w:sz w:val="28"/>
          <w:szCs w:val="28"/>
        </w:rPr>
        <w:t>. - размер ассигнований бюджета муниципального образования Быстроистокский район  на содержание автомобильных дорог общего пользования местного значения (руб.);</w:t>
      </w:r>
      <w:r w:rsidRPr="00BF4984">
        <w:rPr>
          <w:sz w:val="28"/>
          <w:szCs w:val="28"/>
        </w:rPr>
        <w:br/>
        <w:t xml:space="preserve">Н </w:t>
      </w:r>
      <w:proofErr w:type="spellStart"/>
      <w:r w:rsidRPr="00BF4984">
        <w:rPr>
          <w:sz w:val="28"/>
          <w:szCs w:val="28"/>
        </w:rPr>
        <w:t>прив</w:t>
      </w:r>
      <w:proofErr w:type="spellEnd"/>
      <w:r w:rsidRPr="00BF4984">
        <w:rPr>
          <w:sz w:val="28"/>
          <w:szCs w:val="28"/>
        </w:rPr>
        <w:t xml:space="preserve">. </w:t>
      </w:r>
      <w:proofErr w:type="spellStart"/>
      <w:r w:rsidRPr="00BF4984">
        <w:rPr>
          <w:sz w:val="28"/>
          <w:szCs w:val="28"/>
        </w:rPr>
        <w:t>сд</w:t>
      </w:r>
      <w:proofErr w:type="spellEnd"/>
      <w:r w:rsidRPr="00BF4984">
        <w:rPr>
          <w:sz w:val="28"/>
          <w:szCs w:val="28"/>
        </w:rPr>
        <w:t>. - приведенный норматив финансовых затрат на работы по содержанию дорог (руб.);</w:t>
      </w:r>
      <w:r w:rsidRPr="00BF4984">
        <w:rPr>
          <w:sz w:val="28"/>
          <w:szCs w:val="28"/>
        </w:rPr>
        <w:br/>
        <w:t>L - протяженность дорог, подлежащих содержанию в год планирования (км)</w:t>
      </w:r>
    </w:p>
    <w:p w:rsidR="0025146E" w:rsidRDefault="0025146E" w:rsidP="0025146E">
      <w:pPr>
        <w:rPr>
          <w:sz w:val="28"/>
          <w:szCs w:val="28"/>
        </w:rPr>
      </w:pPr>
      <w:r w:rsidRPr="00BF4984">
        <w:rPr>
          <w:sz w:val="28"/>
          <w:szCs w:val="28"/>
        </w:rPr>
        <w:t xml:space="preserve">А </w:t>
      </w:r>
      <w:proofErr w:type="spellStart"/>
      <w:r w:rsidRPr="00BF4984">
        <w:rPr>
          <w:sz w:val="28"/>
          <w:szCs w:val="28"/>
        </w:rPr>
        <w:t>сд</w:t>
      </w:r>
      <w:proofErr w:type="spellEnd"/>
      <w:r w:rsidRPr="00BF4984">
        <w:rPr>
          <w:sz w:val="28"/>
          <w:szCs w:val="28"/>
        </w:rPr>
        <w:t>. =</w:t>
      </w:r>
      <w:r w:rsidR="00395867">
        <w:rPr>
          <w:sz w:val="28"/>
          <w:szCs w:val="28"/>
        </w:rPr>
        <w:t>1</w:t>
      </w:r>
      <w:r w:rsidR="000F6D06">
        <w:rPr>
          <w:sz w:val="28"/>
          <w:szCs w:val="28"/>
        </w:rPr>
        <w:t>0893</w:t>
      </w:r>
      <w:r w:rsidR="00395867">
        <w:rPr>
          <w:sz w:val="28"/>
          <w:szCs w:val="28"/>
        </w:rPr>
        <w:t>,1</w:t>
      </w:r>
      <w:r w:rsidR="000F6D06">
        <w:rPr>
          <w:sz w:val="28"/>
          <w:szCs w:val="28"/>
        </w:rPr>
        <w:t>6</w:t>
      </w:r>
      <w:r w:rsidRPr="00240CF2">
        <w:rPr>
          <w:sz w:val="28"/>
          <w:szCs w:val="28"/>
        </w:rPr>
        <w:t xml:space="preserve"> *285,5</w:t>
      </w:r>
      <w:r>
        <w:rPr>
          <w:sz w:val="28"/>
          <w:szCs w:val="28"/>
        </w:rPr>
        <w:t>=</w:t>
      </w:r>
      <w:r w:rsidR="000F6D06">
        <w:rPr>
          <w:b/>
          <w:sz w:val="28"/>
          <w:szCs w:val="28"/>
        </w:rPr>
        <w:t>3 110 000</w:t>
      </w:r>
      <w:r w:rsidR="00FB027B">
        <w:rPr>
          <w:b/>
          <w:sz w:val="28"/>
          <w:szCs w:val="28"/>
        </w:rPr>
        <w:t>,00</w:t>
      </w:r>
      <w:r>
        <w:rPr>
          <w:sz w:val="28"/>
          <w:szCs w:val="28"/>
        </w:rPr>
        <w:t xml:space="preserve"> руб.</w:t>
      </w:r>
    </w:p>
    <w:p w:rsidR="0025146E" w:rsidRPr="00846CFA" w:rsidRDefault="0025146E" w:rsidP="0025146E">
      <w:pPr>
        <w:spacing w:line="0" w:lineRule="atLeast"/>
        <w:rPr>
          <w:sz w:val="28"/>
          <w:szCs w:val="28"/>
        </w:rPr>
      </w:pPr>
      <w:r w:rsidRPr="00846CFA">
        <w:rPr>
          <w:sz w:val="28"/>
          <w:szCs w:val="28"/>
        </w:rPr>
        <w:t xml:space="preserve">3. Расчет размера ассигнований бюджета муниципального образования Быстроистокский район на обустройство и  содержание ледовой  переправы через реку Обь протяженностью </w:t>
      </w:r>
      <w:r>
        <w:rPr>
          <w:sz w:val="28"/>
          <w:szCs w:val="28"/>
        </w:rPr>
        <w:t>5</w:t>
      </w:r>
      <w:r w:rsidRPr="00846CFA">
        <w:rPr>
          <w:sz w:val="28"/>
          <w:szCs w:val="28"/>
        </w:rPr>
        <w:t xml:space="preserve"> км осуществляется по формуле:</w:t>
      </w:r>
    </w:p>
    <w:p w:rsidR="0025146E" w:rsidRPr="00846CFA" w:rsidRDefault="0025146E" w:rsidP="0025146E">
      <w:pPr>
        <w:spacing w:line="0" w:lineRule="atLeast"/>
        <w:rPr>
          <w:sz w:val="28"/>
          <w:szCs w:val="28"/>
        </w:rPr>
      </w:pPr>
      <w:r w:rsidRPr="00846CFA">
        <w:rPr>
          <w:sz w:val="28"/>
          <w:szCs w:val="28"/>
        </w:rPr>
        <w:br/>
        <w:t xml:space="preserve">А </w:t>
      </w:r>
      <w:proofErr w:type="spellStart"/>
      <w:r w:rsidRPr="00846CFA">
        <w:rPr>
          <w:sz w:val="28"/>
          <w:szCs w:val="28"/>
        </w:rPr>
        <w:t>ослп</w:t>
      </w:r>
      <w:proofErr w:type="spellEnd"/>
      <w:r w:rsidRPr="00846CFA">
        <w:rPr>
          <w:sz w:val="28"/>
          <w:szCs w:val="28"/>
        </w:rPr>
        <w:t xml:space="preserve">. = Н </w:t>
      </w:r>
      <w:proofErr w:type="spellStart"/>
      <w:r w:rsidRPr="00846CFA">
        <w:rPr>
          <w:sz w:val="28"/>
          <w:szCs w:val="28"/>
        </w:rPr>
        <w:t>прив</w:t>
      </w:r>
      <w:proofErr w:type="spellEnd"/>
      <w:r w:rsidRPr="00846CFA">
        <w:rPr>
          <w:sz w:val="28"/>
          <w:szCs w:val="28"/>
        </w:rPr>
        <w:t xml:space="preserve">. </w:t>
      </w:r>
      <w:proofErr w:type="spellStart"/>
      <w:r w:rsidRPr="00846CFA">
        <w:rPr>
          <w:sz w:val="28"/>
          <w:szCs w:val="28"/>
        </w:rPr>
        <w:t>ослп</w:t>
      </w:r>
      <w:proofErr w:type="spellEnd"/>
      <w:r w:rsidRPr="00846CFA">
        <w:rPr>
          <w:sz w:val="28"/>
          <w:szCs w:val="28"/>
        </w:rPr>
        <w:t>. x L, где:</w:t>
      </w:r>
    </w:p>
    <w:p w:rsidR="0025146E" w:rsidRPr="00846CFA" w:rsidRDefault="0025146E" w:rsidP="0025146E">
      <w:pPr>
        <w:spacing w:line="0" w:lineRule="atLeast"/>
        <w:rPr>
          <w:sz w:val="28"/>
          <w:szCs w:val="28"/>
        </w:rPr>
      </w:pPr>
      <w:r w:rsidRPr="00846CFA">
        <w:rPr>
          <w:sz w:val="28"/>
          <w:szCs w:val="28"/>
        </w:rPr>
        <w:lastRenderedPageBreak/>
        <w:br/>
      </w:r>
      <w:proofErr w:type="gramStart"/>
      <w:r w:rsidRPr="00846CFA">
        <w:rPr>
          <w:sz w:val="28"/>
          <w:szCs w:val="28"/>
        </w:rPr>
        <w:t xml:space="preserve">А </w:t>
      </w:r>
      <w:proofErr w:type="spellStart"/>
      <w:r w:rsidRPr="00846CFA">
        <w:rPr>
          <w:sz w:val="28"/>
          <w:szCs w:val="28"/>
        </w:rPr>
        <w:t>ослп</w:t>
      </w:r>
      <w:proofErr w:type="spellEnd"/>
      <w:r w:rsidRPr="00846CFA">
        <w:rPr>
          <w:sz w:val="28"/>
          <w:szCs w:val="28"/>
        </w:rPr>
        <w:t xml:space="preserve">. - размер ассигнований бюджета муниципального образования Быстроистокский район на выполнение работ по обустройству и  содержанию ледовой  переправы через реку Обь протяженностью </w:t>
      </w:r>
      <w:r>
        <w:rPr>
          <w:sz w:val="28"/>
          <w:szCs w:val="28"/>
        </w:rPr>
        <w:t>5</w:t>
      </w:r>
      <w:r w:rsidRPr="00846CFA">
        <w:rPr>
          <w:sz w:val="28"/>
          <w:szCs w:val="28"/>
        </w:rPr>
        <w:t xml:space="preserve"> км  (руб.);</w:t>
      </w:r>
      <w:r w:rsidRPr="00846CFA">
        <w:rPr>
          <w:sz w:val="28"/>
          <w:szCs w:val="28"/>
        </w:rPr>
        <w:br/>
        <w:t xml:space="preserve">Н </w:t>
      </w:r>
      <w:proofErr w:type="spellStart"/>
      <w:r w:rsidRPr="00846CFA">
        <w:rPr>
          <w:sz w:val="28"/>
          <w:szCs w:val="28"/>
        </w:rPr>
        <w:t>прив</w:t>
      </w:r>
      <w:proofErr w:type="spellEnd"/>
      <w:r w:rsidRPr="00846CFA">
        <w:rPr>
          <w:sz w:val="28"/>
          <w:szCs w:val="28"/>
        </w:rPr>
        <w:t xml:space="preserve">. </w:t>
      </w:r>
      <w:proofErr w:type="spellStart"/>
      <w:r w:rsidRPr="00846CFA">
        <w:rPr>
          <w:sz w:val="28"/>
          <w:szCs w:val="28"/>
        </w:rPr>
        <w:t>ослп</w:t>
      </w:r>
      <w:proofErr w:type="spellEnd"/>
      <w:r w:rsidRPr="00846CFA">
        <w:rPr>
          <w:sz w:val="28"/>
          <w:szCs w:val="28"/>
        </w:rPr>
        <w:t xml:space="preserve">. - приведенный норматив финансовых затрат на обустройство и  содержание ледовой  переправы через реку Обь протяженностью </w:t>
      </w:r>
      <w:r>
        <w:rPr>
          <w:sz w:val="28"/>
          <w:szCs w:val="28"/>
        </w:rPr>
        <w:t xml:space="preserve">5 </w:t>
      </w:r>
      <w:r w:rsidRPr="00846CFA">
        <w:rPr>
          <w:sz w:val="28"/>
          <w:szCs w:val="28"/>
        </w:rPr>
        <w:t>км (руб.);</w:t>
      </w:r>
      <w:r w:rsidRPr="00846CFA">
        <w:rPr>
          <w:sz w:val="28"/>
          <w:szCs w:val="28"/>
        </w:rPr>
        <w:br/>
        <w:t>L - протяженность дорог, подлежащих обустройству и  содержанию ледовой  переправы в год планирования (км).</w:t>
      </w:r>
      <w:proofErr w:type="gramEnd"/>
    </w:p>
    <w:p w:rsidR="0025146E" w:rsidRDefault="0025146E" w:rsidP="0025146E">
      <w:pPr>
        <w:rPr>
          <w:sz w:val="28"/>
          <w:szCs w:val="28"/>
        </w:rPr>
      </w:pPr>
      <w:r w:rsidRPr="00846CFA">
        <w:rPr>
          <w:sz w:val="28"/>
          <w:szCs w:val="28"/>
        </w:rPr>
        <w:t xml:space="preserve">А </w:t>
      </w:r>
      <w:proofErr w:type="spellStart"/>
      <w:r w:rsidRPr="00846CFA">
        <w:rPr>
          <w:sz w:val="28"/>
          <w:szCs w:val="28"/>
        </w:rPr>
        <w:t>ослп</w:t>
      </w:r>
      <w:proofErr w:type="spellEnd"/>
      <w:r w:rsidRPr="00846CFA">
        <w:rPr>
          <w:sz w:val="28"/>
          <w:szCs w:val="28"/>
        </w:rPr>
        <w:t>. =</w:t>
      </w:r>
      <w:r>
        <w:rPr>
          <w:sz w:val="28"/>
          <w:szCs w:val="28"/>
        </w:rPr>
        <w:t>60 000*5=</w:t>
      </w:r>
      <w:r w:rsidRPr="004A42E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00</w:t>
      </w:r>
      <w:r w:rsidRPr="004A42E1">
        <w:rPr>
          <w:b/>
          <w:sz w:val="28"/>
          <w:szCs w:val="28"/>
        </w:rPr>
        <w:t xml:space="preserve"> 000</w:t>
      </w:r>
      <w:r>
        <w:rPr>
          <w:sz w:val="28"/>
          <w:szCs w:val="28"/>
        </w:rPr>
        <w:t xml:space="preserve"> руб.</w:t>
      </w:r>
    </w:p>
    <w:p w:rsidR="0025146E" w:rsidRDefault="0025146E" w:rsidP="0025146E">
      <w:pPr>
        <w:rPr>
          <w:sz w:val="28"/>
          <w:szCs w:val="28"/>
        </w:rPr>
      </w:pPr>
      <w:r>
        <w:rPr>
          <w:sz w:val="28"/>
          <w:szCs w:val="28"/>
        </w:rPr>
        <w:t xml:space="preserve">Работы по </w:t>
      </w:r>
      <w:r w:rsidRPr="00846CFA">
        <w:rPr>
          <w:sz w:val="28"/>
          <w:szCs w:val="28"/>
        </w:rPr>
        <w:t>обустройств</w:t>
      </w:r>
      <w:r>
        <w:rPr>
          <w:sz w:val="28"/>
          <w:szCs w:val="28"/>
        </w:rPr>
        <w:t>у</w:t>
      </w:r>
      <w:r w:rsidRPr="00846CFA">
        <w:rPr>
          <w:sz w:val="28"/>
          <w:szCs w:val="28"/>
        </w:rPr>
        <w:t xml:space="preserve"> и  содержани</w:t>
      </w:r>
      <w:r>
        <w:rPr>
          <w:sz w:val="28"/>
          <w:szCs w:val="28"/>
        </w:rPr>
        <w:t>ю</w:t>
      </w:r>
      <w:r w:rsidRPr="00846CFA">
        <w:rPr>
          <w:sz w:val="28"/>
          <w:szCs w:val="28"/>
        </w:rPr>
        <w:t xml:space="preserve"> ледовой  переправы через реку Обь</w:t>
      </w:r>
      <w:r>
        <w:rPr>
          <w:sz w:val="28"/>
          <w:szCs w:val="28"/>
        </w:rPr>
        <w:t xml:space="preserve"> осуществляются за счет районного бюджета.</w:t>
      </w:r>
    </w:p>
    <w:p w:rsidR="0025146E" w:rsidRPr="009C5E01" w:rsidRDefault="0025146E" w:rsidP="0025146E">
      <w:pPr>
        <w:spacing w:line="0" w:lineRule="atLeast"/>
        <w:rPr>
          <w:sz w:val="28"/>
          <w:szCs w:val="28"/>
        </w:rPr>
      </w:pPr>
      <w:r w:rsidRPr="009C5E01">
        <w:rPr>
          <w:sz w:val="28"/>
          <w:szCs w:val="28"/>
        </w:rPr>
        <w:t xml:space="preserve">4. Расчет размера ассигнований бюджета муниципального образования Быстроистокский район на установку </w:t>
      </w:r>
      <w:proofErr w:type="gramStart"/>
      <w:r w:rsidRPr="009C5E01">
        <w:rPr>
          <w:sz w:val="28"/>
          <w:szCs w:val="28"/>
        </w:rPr>
        <w:t>фонарей освещения автомобильных дорог общего пользования местного значения</w:t>
      </w:r>
      <w:proofErr w:type="gramEnd"/>
      <w:r w:rsidRPr="009C5E01">
        <w:rPr>
          <w:sz w:val="28"/>
          <w:szCs w:val="28"/>
        </w:rPr>
        <w:t xml:space="preserve"> осуществляется по формуле:</w:t>
      </w:r>
    </w:p>
    <w:p w:rsidR="0025146E" w:rsidRPr="009C5E01" w:rsidRDefault="0025146E" w:rsidP="0025146E">
      <w:pPr>
        <w:spacing w:line="0" w:lineRule="atLeast"/>
        <w:rPr>
          <w:sz w:val="28"/>
          <w:szCs w:val="28"/>
        </w:rPr>
      </w:pPr>
      <w:r w:rsidRPr="009C5E01">
        <w:rPr>
          <w:sz w:val="28"/>
          <w:szCs w:val="28"/>
        </w:rPr>
        <w:br/>
        <w:t xml:space="preserve">А </w:t>
      </w:r>
      <w:proofErr w:type="spellStart"/>
      <w:r w:rsidRPr="009C5E01">
        <w:rPr>
          <w:sz w:val="28"/>
          <w:szCs w:val="28"/>
        </w:rPr>
        <w:t>уфо</w:t>
      </w:r>
      <w:proofErr w:type="spellEnd"/>
      <w:r w:rsidRPr="009C5E01">
        <w:rPr>
          <w:sz w:val="28"/>
          <w:szCs w:val="28"/>
        </w:rPr>
        <w:t xml:space="preserve">. = Н </w:t>
      </w:r>
      <w:proofErr w:type="spellStart"/>
      <w:r w:rsidRPr="009C5E01">
        <w:rPr>
          <w:sz w:val="28"/>
          <w:szCs w:val="28"/>
        </w:rPr>
        <w:t>прив</w:t>
      </w:r>
      <w:proofErr w:type="spellEnd"/>
      <w:r w:rsidRPr="009C5E01">
        <w:rPr>
          <w:sz w:val="28"/>
          <w:szCs w:val="28"/>
        </w:rPr>
        <w:t xml:space="preserve">. </w:t>
      </w:r>
      <w:proofErr w:type="spellStart"/>
      <w:r w:rsidRPr="009C5E01">
        <w:rPr>
          <w:sz w:val="28"/>
          <w:szCs w:val="28"/>
        </w:rPr>
        <w:t>уфо</w:t>
      </w:r>
      <w:proofErr w:type="spellEnd"/>
      <w:r w:rsidRPr="009C5E01">
        <w:rPr>
          <w:sz w:val="28"/>
          <w:szCs w:val="28"/>
        </w:rPr>
        <w:t>. x L, где:</w:t>
      </w:r>
    </w:p>
    <w:p w:rsidR="0025146E" w:rsidRPr="009C5E01" w:rsidRDefault="0025146E" w:rsidP="0025146E">
      <w:pPr>
        <w:spacing w:line="0" w:lineRule="atLeast"/>
        <w:rPr>
          <w:sz w:val="28"/>
          <w:szCs w:val="28"/>
        </w:rPr>
      </w:pPr>
      <w:r w:rsidRPr="009C5E01">
        <w:rPr>
          <w:sz w:val="28"/>
          <w:szCs w:val="28"/>
        </w:rPr>
        <w:br/>
        <w:t xml:space="preserve">А </w:t>
      </w:r>
      <w:proofErr w:type="spellStart"/>
      <w:r w:rsidRPr="009C5E01">
        <w:rPr>
          <w:sz w:val="28"/>
          <w:szCs w:val="28"/>
        </w:rPr>
        <w:t>уфо</w:t>
      </w:r>
      <w:proofErr w:type="spellEnd"/>
      <w:r w:rsidRPr="009C5E01">
        <w:rPr>
          <w:sz w:val="28"/>
          <w:szCs w:val="28"/>
        </w:rPr>
        <w:t>. - размер ассигнований бюджета муниципального образования Быстроистокский район на выполнение работ по  установке фонарей освещения автомобильных дорог общего пользования местного значения (руб.);</w:t>
      </w:r>
      <w:r w:rsidRPr="009C5E01">
        <w:rPr>
          <w:sz w:val="28"/>
          <w:szCs w:val="28"/>
        </w:rPr>
        <w:br/>
        <w:t xml:space="preserve">Н </w:t>
      </w:r>
      <w:proofErr w:type="spellStart"/>
      <w:r w:rsidRPr="009C5E01">
        <w:rPr>
          <w:sz w:val="28"/>
          <w:szCs w:val="28"/>
        </w:rPr>
        <w:t>прив</w:t>
      </w:r>
      <w:proofErr w:type="gramStart"/>
      <w:r w:rsidRPr="009C5E01">
        <w:rPr>
          <w:sz w:val="28"/>
          <w:szCs w:val="28"/>
        </w:rPr>
        <w:t>.у</w:t>
      </w:r>
      <w:proofErr w:type="gramEnd"/>
      <w:r w:rsidRPr="009C5E01">
        <w:rPr>
          <w:sz w:val="28"/>
          <w:szCs w:val="28"/>
        </w:rPr>
        <w:t>фо</w:t>
      </w:r>
      <w:proofErr w:type="spellEnd"/>
      <w:r w:rsidRPr="009C5E01">
        <w:rPr>
          <w:sz w:val="28"/>
          <w:szCs w:val="28"/>
        </w:rPr>
        <w:t>. - приведенный норматив финансовых затрат на работы по установке фонарей освещения автомобильных дорог общего пользования местного значения (руб.);</w:t>
      </w:r>
      <w:r w:rsidRPr="009C5E01">
        <w:rPr>
          <w:sz w:val="28"/>
          <w:szCs w:val="28"/>
        </w:rPr>
        <w:br/>
        <w:t>L – количество устанавливаемых фонарей освещения автомобильных дорог общего пользования местного значения в год планирования (</w:t>
      </w:r>
      <w:proofErr w:type="spellStart"/>
      <w:r w:rsidRPr="009C5E01">
        <w:rPr>
          <w:sz w:val="28"/>
          <w:szCs w:val="28"/>
        </w:rPr>
        <w:t>шт</w:t>
      </w:r>
      <w:proofErr w:type="spellEnd"/>
      <w:r w:rsidRPr="009C5E01">
        <w:rPr>
          <w:sz w:val="28"/>
          <w:szCs w:val="28"/>
        </w:rPr>
        <w:t>).</w:t>
      </w:r>
    </w:p>
    <w:p w:rsidR="0025146E" w:rsidRDefault="0025146E" w:rsidP="0025146E">
      <w:pPr>
        <w:rPr>
          <w:sz w:val="28"/>
          <w:szCs w:val="28"/>
        </w:rPr>
      </w:pPr>
      <w:r w:rsidRPr="009C5E01">
        <w:rPr>
          <w:sz w:val="28"/>
          <w:szCs w:val="28"/>
        </w:rPr>
        <w:t xml:space="preserve">А </w:t>
      </w:r>
      <w:proofErr w:type="spellStart"/>
      <w:r w:rsidRPr="009C5E01">
        <w:rPr>
          <w:sz w:val="28"/>
          <w:szCs w:val="28"/>
        </w:rPr>
        <w:t>уфо</w:t>
      </w:r>
      <w:proofErr w:type="spellEnd"/>
      <w:r w:rsidRPr="009C5E01">
        <w:rPr>
          <w:sz w:val="28"/>
          <w:szCs w:val="28"/>
        </w:rPr>
        <w:t>. =</w:t>
      </w:r>
      <w:r w:rsidR="00673D85">
        <w:rPr>
          <w:sz w:val="28"/>
          <w:szCs w:val="28"/>
        </w:rPr>
        <w:t>30038,62*0</w:t>
      </w:r>
      <w:r>
        <w:rPr>
          <w:sz w:val="28"/>
          <w:szCs w:val="28"/>
        </w:rPr>
        <w:t>=</w:t>
      </w:r>
      <w:r w:rsidR="00673D85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руб.</w:t>
      </w:r>
    </w:p>
    <w:p w:rsidR="0025146E" w:rsidRPr="00B3192A" w:rsidRDefault="0025146E" w:rsidP="0025146E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B3192A">
        <w:rPr>
          <w:bCs/>
          <w:sz w:val="28"/>
          <w:szCs w:val="28"/>
        </w:rPr>
        <w:t>Общий размер ассигнований бюджета муниципального образования Быстроистокский район на ремонт и содержание автомобильных дорог общего пользования местного значения составляет</w:t>
      </w:r>
      <w:r w:rsidR="0094786E">
        <w:rPr>
          <w:bCs/>
          <w:sz w:val="28"/>
          <w:szCs w:val="28"/>
        </w:rPr>
        <w:t>10 330 000</w:t>
      </w:r>
      <w:r w:rsidR="00395867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рублей, в том числе районный бюджет 600 000 руб.</w:t>
      </w: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290E36" w:rsidRDefault="00290E36" w:rsidP="00EB25DB">
      <w:pPr>
        <w:spacing w:line="0" w:lineRule="atLeast"/>
        <w:jc w:val="both"/>
        <w:rPr>
          <w:sz w:val="28"/>
          <w:szCs w:val="28"/>
        </w:rPr>
      </w:pPr>
    </w:p>
    <w:tbl>
      <w:tblPr>
        <w:tblW w:w="11049" w:type="dxa"/>
        <w:tblInd w:w="-551" w:type="dxa"/>
        <w:tblLook w:val="04A0"/>
      </w:tblPr>
      <w:tblGrid>
        <w:gridCol w:w="617"/>
        <w:gridCol w:w="2506"/>
        <w:gridCol w:w="5832"/>
        <w:gridCol w:w="2094"/>
      </w:tblGrid>
      <w:tr w:rsidR="00290E36" w:rsidRPr="00290E36" w:rsidTr="00403ACA">
        <w:trPr>
          <w:trHeight w:val="1308"/>
        </w:trPr>
        <w:tc>
          <w:tcPr>
            <w:tcW w:w="1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812" w:rsidRDefault="00296812" w:rsidP="00073AFB">
            <w:pPr>
              <w:rPr>
                <w:color w:val="000000"/>
                <w:sz w:val="28"/>
                <w:szCs w:val="28"/>
              </w:rPr>
            </w:pPr>
          </w:p>
          <w:p w:rsidR="00290E36" w:rsidRPr="00290E36" w:rsidRDefault="00290E36" w:rsidP="00CA2BE5">
            <w:pPr>
              <w:jc w:val="right"/>
              <w:rPr>
                <w:color w:val="000000"/>
                <w:sz w:val="28"/>
                <w:szCs w:val="28"/>
              </w:rPr>
            </w:pPr>
            <w:r w:rsidRPr="00290E36">
              <w:rPr>
                <w:color w:val="000000"/>
                <w:sz w:val="28"/>
                <w:szCs w:val="28"/>
              </w:rPr>
              <w:t xml:space="preserve">Приложение N </w:t>
            </w:r>
            <w:r w:rsidR="00024493">
              <w:rPr>
                <w:color w:val="000000"/>
                <w:sz w:val="28"/>
                <w:szCs w:val="28"/>
              </w:rPr>
              <w:t>3</w:t>
            </w:r>
            <w:r w:rsidRPr="00290E36">
              <w:rPr>
                <w:color w:val="000000"/>
                <w:sz w:val="28"/>
                <w:szCs w:val="28"/>
              </w:rPr>
              <w:br/>
              <w:t>к Постановлению</w:t>
            </w:r>
            <w:r w:rsidRPr="00290E36">
              <w:rPr>
                <w:color w:val="000000"/>
                <w:sz w:val="28"/>
                <w:szCs w:val="28"/>
              </w:rPr>
              <w:br/>
              <w:t>Администрации Быстроистокского района</w:t>
            </w:r>
            <w:r w:rsidRPr="00290E36">
              <w:rPr>
                <w:color w:val="000000"/>
                <w:sz w:val="28"/>
                <w:szCs w:val="28"/>
              </w:rPr>
              <w:br/>
            </w:r>
            <w:r w:rsidR="00FD2C5A" w:rsidRPr="00EB25DB">
              <w:rPr>
                <w:sz w:val="28"/>
                <w:szCs w:val="28"/>
              </w:rPr>
              <w:t xml:space="preserve">от </w:t>
            </w:r>
            <w:r w:rsidR="00FD2C5A">
              <w:rPr>
                <w:sz w:val="28"/>
                <w:szCs w:val="28"/>
              </w:rPr>
              <w:t>08.07.</w:t>
            </w:r>
            <w:r w:rsidR="00FD2C5A" w:rsidRPr="00EB25DB">
              <w:rPr>
                <w:sz w:val="28"/>
                <w:szCs w:val="28"/>
              </w:rPr>
              <w:t>20</w:t>
            </w:r>
            <w:r w:rsidR="00FD2C5A">
              <w:rPr>
                <w:sz w:val="28"/>
                <w:szCs w:val="28"/>
              </w:rPr>
              <w:t>25</w:t>
            </w:r>
            <w:r w:rsidR="00FD2C5A" w:rsidRPr="00EB25DB">
              <w:rPr>
                <w:sz w:val="28"/>
                <w:szCs w:val="28"/>
              </w:rPr>
              <w:t xml:space="preserve"> г. N </w:t>
            </w:r>
            <w:r w:rsidR="00FD2C5A">
              <w:rPr>
                <w:sz w:val="28"/>
                <w:szCs w:val="28"/>
              </w:rPr>
              <w:t>272</w:t>
            </w:r>
          </w:p>
        </w:tc>
      </w:tr>
      <w:tr w:rsidR="00290E36" w:rsidRPr="00290E36" w:rsidTr="00B369CB">
        <w:trPr>
          <w:trHeight w:val="383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E36" w:rsidRPr="00290E36" w:rsidRDefault="00290E36" w:rsidP="00290E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E36" w:rsidRPr="00290E36" w:rsidRDefault="00290E36" w:rsidP="00290E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E36" w:rsidRPr="00290E36" w:rsidRDefault="00290E36" w:rsidP="00290E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E36" w:rsidRPr="00290E36" w:rsidRDefault="00290E36" w:rsidP="00290E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0E36" w:rsidRPr="00290E36" w:rsidTr="00403ACA">
        <w:trPr>
          <w:trHeight w:val="1357"/>
        </w:trPr>
        <w:tc>
          <w:tcPr>
            <w:tcW w:w="1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E36" w:rsidRDefault="00290E36" w:rsidP="00B66094">
            <w:pPr>
              <w:jc w:val="center"/>
              <w:rPr>
                <w:b/>
                <w:bCs/>
                <w:sz w:val="28"/>
                <w:szCs w:val="28"/>
              </w:rPr>
            </w:pPr>
            <w:r w:rsidRPr="00290E36">
              <w:rPr>
                <w:b/>
                <w:bCs/>
                <w:sz w:val="28"/>
                <w:szCs w:val="28"/>
              </w:rPr>
              <w:t>План использования ассигнований бюджета муниципального образования Быстроистокский район на ремонт и содержание автомобильных дорог общего пользования местного значения на 20</w:t>
            </w:r>
            <w:r w:rsidR="007C1167">
              <w:rPr>
                <w:b/>
                <w:bCs/>
                <w:sz w:val="28"/>
                <w:szCs w:val="28"/>
              </w:rPr>
              <w:t>2</w:t>
            </w:r>
            <w:r w:rsidR="00CA2BE5">
              <w:rPr>
                <w:b/>
                <w:bCs/>
                <w:sz w:val="28"/>
                <w:szCs w:val="28"/>
              </w:rPr>
              <w:t>5</w:t>
            </w:r>
            <w:r w:rsidRPr="00290E36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F4310C" w:rsidRDefault="00F4310C" w:rsidP="00B6609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131C0" w:rsidRPr="00290E36" w:rsidRDefault="00F131C0" w:rsidP="00B660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90E36" w:rsidRDefault="00290E36" w:rsidP="00EB25DB">
      <w:pPr>
        <w:spacing w:line="0" w:lineRule="atLeast"/>
        <w:jc w:val="both"/>
        <w:rPr>
          <w:sz w:val="28"/>
          <w:szCs w:val="28"/>
        </w:rPr>
      </w:pPr>
    </w:p>
    <w:tbl>
      <w:tblPr>
        <w:tblW w:w="11007" w:type="dxa"/>
        <w:tblInd w:w="-601" w:type="dxa"/>
        <w:tblLayout w:type="fixed"/>
        <w:tblLook w:val="04A0"/>
      </w:tblPr>
      <w:tblGrid>
        <w:gridCol w:w="617"/>
        <w:gridCol w:w="2502"/>
        <w:gridCol w:w="6095"/>
        <w:gridCol w:w="1793"/>
      </w:tblGrid>
      <w:tr w:rsidR="00F4310C" w:rsidRPr="00F4310C" w:rsidTr="00F4310C">
        <w:trPr>
          <w:trHeight w:val="10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F4310C" w:rsidP="00F4310C">
            <w:pPr>
              <w:jc w:val="center"/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№ п\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F4310C" w:rsidP="00F4310C">
            <w:pPr>
              <w:jc w:val="center"/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F4310C" w:rsidP="00F4310C">
            <w:pPr>
              <w:jc w:val="center"/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Наименование улиц (переулков)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F4310C" w:rsidP="00F4310C">
            <w:pPr>
              <w:jc w:val="center"/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 xml:space="preserve">Сумма расходов, </w:t>
            </w:r>
            <w:proofErr w:type="spellStart"/>
            <w:r w:rsidRPr="00F4310C">
              <w:rPr>
                <w:b/>
                <w:bCs/>
                <w:sz w:val="28"/>
                <w:szCs w:val="28"/>
              </w:rPr>
              <w:t>руб</w:t>
            </w:r>
            <w:proofErr w:type="spellEnd"/>
          </w:p>
        </w:tc>
      </w:tr>
      <w:tr w:rsidR="00F4310C" w:rsidRPr="00F4310C" w:rsidTr="00F4310C">
        <w:trPr>
          <w:trHeight w:val="375"/>
        </w:trPr>
        <w:tc>
          <w:tcPr>
            <w:tcW w:w="1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10C" w:rsidRPr="00F4310C" w:rsidRDefault="00F4310C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Акутихинский сельсовет</w:t>
            </w:r>
          </w:p>
        </w:tc>
      </w:tr>
      <w:tr w:rsidR="00F4310C" w:rsidRPr="00F4310C" w:rsidTr="00F4310C">
        <w:trPr>
          <w:trHeight w:val="3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F4310C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F4310C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Зимнее содержание:        Очистка дорог от снега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0C" w:rsidRPr="00F4310C" w:rsidRDefault="00F4310C" w:rsidP="00F4310C">
            <w:pPr>
              <w:rPr>
                <w:sz w:val="28"/>
                <w:szCs w:val="28"/>
              </w:rPr>
            </w:pP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.А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кутиха</w:t>
            </w:r>
            <w:proofErr w:type="spellEnd"/>
            <w:r w:rsidRPr="00F4310C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F4310C">
              <w:rPr>
                <w:sz w:val="28"/>
                <w:szCs w:val="28"/>
              </w:rPr>
              <w:t>Акутихинская</w:t>
            </w:r>
            <w:proofErr w:type="spellEnd"/>
            <w:r w:rsidRPr="00F4310C">
              <w:rPr>
                <w:sz w:val="28"/>
                <w:szCs w:val="28"/>
              </w:rPr>
              <w:t xml:space="preserve">, Амурская, Береговая, Большевистская, Гагарина, Гусевых, Дорожный, Заводская, Зеленая, Ивановская, Калинина, Коммунистическая, Котовского, Комсомольский, Ленина, Лесной, М.Горького, Молодежная, Новая, Октябрьская, Партизанская, Пролетарская, Садовая, Рабочая, Строителей, Чапаева, Фрунзе.  </w:t>
            </w: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.С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олдатово</w:t>
            </w:r>
            <w:proofErr w:type="spellEnd"/>
            <w:r w:rsidRPr="00F4310C">
              <w:rPr>
                <w:b/>
                <w:bCs/>
                <w:sz w:val="28"/>
                <w:szCs w:val="28"/>
              </w:rPr>
              <w:t xml:space="preserve">: </w:t>
            </w:r>
            <w:r w:rsidRPr="00F4310C">
              <w:rPr>
                <w:sz w:val="28"/>
                <w:szCs w:val="28"/>
              </w:rPr>
              <w:t>Лесная, Фабричная, Советская, Совхозная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CA2BE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4310C" w:rsidRPr="00F4310C">
              <w:rPr>
                <w:sz w:val="28"/>
                <w:szCs w:val="28"/>
              </w:rPr>
              <w:t>000,00</w:t>
            </w:r>
          </w:p>
        </w:tc>
      </w:tr>
      <w:tr w:rsidR="00F4310C" w:rsidRPr="00F4310C" w:rsidTr="00F4310C">
        <w:trPr>
          <w:trHeight w:val="34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F4310C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F4310C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 xml:space="preserve">Летнее содержание:        </w:t>
            </w:r>
            <w:proofErr w:type="spellStart"/>
            <w:r w:rsidRPr="00F4310C">
              <w:rPr>
                <w:sz w:val="28"/>
                <w:szCs w:val="28"/>
              </w:rPr>
              <w:t>Профелирование</w:t>
            </w:r>
            <w:proofErr w:type="spellEnd"/>
            <w:r w:rsidRPr="00F4310C">
              <w:rPr>
                <w:sz w:val="28"/>
                <w:szCs w:val="28"/>
              </w:rPr>
              <w:t xml:space="preserve"> дорог, скашивание травы на обочинах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0C" w:rsidRPr="00F4310C" w:rsidRDefault="00F4310C" w:rsidP="00F4310C">
            <w:pPr>
              <w:rPr>
                <w:sz w:val="28"/>
                <w:szCs w:val="28"/>
              </w:rPr>
            </w:pP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.А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кутиха</w:t>
            </w:r>
            <w:proofErr w:type="spellEnd"/>
            <w:r w:rsidRPr="00F4310C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F4310C">
              <w:rPr>
                <w:sz w:val="28"/>
                <w:szCs w:val="28"/>
              </w:rPr>
              <w:t>Акутихинская</w:t>
            </w:r>
            <w:proofErr w:type="spellEnd"/>
            <w:r w:rsidRPr="00F4310C">
              <w:rPr>
                <w:sz w:val="28"/>
                <w:szCs w:val="28"/>
              </w:rPr>
              <w:t xml:space="preserve">, Амурская, Береговая, Большевистская, Гагарина, Гусевых, Дорожный, Заводская, Зеленая, Ивановская, Калинина, Коммунистическая, Котовского, Комсомольский, Ленина, Лесной, М.Горького, Молодежная, Новая, Октябрьская, Партизанская, Пролетарская, Садовая, Рабочая, Строителей, Чапаева, Фрунзе.     </w:t>
            </w: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.С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олдатово</w:t>
            </w:r>
            <w:proofErr w:type="spellEnd"/>
            <w:r w:rsidRPr="00F4310C">
              <w:rPr>
                <w:b/>
                <w:bCs/>
                <w:sz w:val="28"/>
                <w:szCs w:val="28"/>
              </w:rPr>
              <w:t xml:space="preserve">: </w:t>
            </w:r>
            <w:r w:rsidRPr="00F4310C">
              <w:rPr>
                <w:sz w:val="28"/>
                <w:szCs w:val="28"/>
              </w:rPr>
              <w:t>Лесная, Фабричная, Советская, Совхозная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CA2BE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310C" w:rsidRPr="00F4310C">
              <w:rPr>
                <w:sz w:val="28"/>
                <w:szCs w:val="28"/>
              </w:rPr>
              <w:t>00000,00</w:t>
            </w:r>
          </w:p>
        </w:tc>
      </w:tr>
      <w:tr w:rsidR="00F4310C" w:rsidRPr="00F4310C" w:rsidTr="00F4310C">
        <w:trPr>
          <w:trHeight w:val="11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F4310C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F4310C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0C" w:rsidRPr="00F4310C" w:rsidRDefault="00F4310C" w:rsidP="00F4310C">
            <w:pPr>
              <w:rPr>
                <w:sz w:val="28"/>
                <w:szCs w:val="28"/>
              </w:rPr>
            </w:pP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.А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кутиха</w:t>
            </w:r>
            <w:proofErr w:type="spellEnd"/>
            <w:r w:rsidRPr="00F4310C">
              <w:rPr>
                <w:b/>
                <w:bCs/>
                <w:sz w:val="28"/>
                <w:szCs w:val="28"/>
              </w:rPr>
              <w:t xml:space="preserve">: </w:t>
            </w:r>
            <w:r w:rsidRPr="00F4310C">
              <w:rPr>
                <w:sz w:val="28"/>
                <w:szCs w:val="28"/>
              </w:rPr>
              <w:t>Гусевых, Фрунзе, Заводская, Рабочая, Коммунистическая.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4145EF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4310C" w:rsidRPr="00F4310C">
              <w:rPr>
                <w:sz w:val="28"/>
                <w:szCs w:val="28"/>
              </w:rPr>
              <w:t>0000,00</w:t>
            </w:r>
          </w:p>
        </w:tc>
      </w:tr>
      <w:tr w:rsidR="00F4310C" w:rsidRPr="00F4310C" w:rsidTr="00F4310C">
        <w:trPr>
          <w:trHeight w:val="23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F4310C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F4310C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 xml:space="preserve">Ремонт дорог с гравийным покрытием:                        Подсыпка дорог ПГС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0C" w:rsidRPr="00F4310C" w:rsidRDefault="00F4310C" w:rsidP="004145EF">
            <w:pPr>
              <w:rPr>
                <w:sz w:val="28"/>
                <w:szCs w:val="28"/>
              </w:rPr>
            </w:pP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.А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кутиха</w:t>
            </w:r>
            <w:proofErr w:type="spellEnd"/>
            <w:r w:rsidRPr="00F4310C">
              <w:rPr>
                <w:b/>
                <w:bCs/>
                <w:sz w:val="28"/>
                <w:szCs w:val="28"/>
              </w:rPr>
              <w:t>:</w:t>
            </w:r>
            <w:r w:rsidRPr="00F4310C">
              <w:rPr>
                <w:sz w:val="28"/>
                <w:szCs w:val="28"/>
              </w:rPr>
              <w:t xml:space="preserve"> Заводска</w:t>
            </w:r>
            <w:r w:rsidR="004145EF">
              <w:rPr>
                <w:sz w:val="28"/>
                <w:szCs w:val="28"/>
              </w:rPr>
              <w:t>я, Ивановская</w:t>
            </w:r>
            <w:r w:rsidRPr="00F4310C">
              <w:rPr>
                <w:sz w:val="28"/>
                <w:szCs w:val="28"/>
              </w:rPr>
              <w:t>, Коммунистич</w:t>
            </w:r>
            <w:r w:rsidR="004145EF">
              <w:rPr>
                <w:sz w:val="28"/>
                <w:szCs w:val="28"/>
              </w:rPr>
              <w:t>еская</w:t>
            </w:r>
            <w:r w:rsidRPr="00F4310C">
              <w:rPr>
                <w:sz w:val="28"/>
                <w:szCs w:val="28"/>
              </w:rPr>
              <w:t xml:space="preserve">, </w:t>
            </w:r>
            <w:r w:rsidR="004145EF">
              <w:rPr>
                <w:sz w:val="28"/>
                <w:szCs w:val="28"/>
              </w:rPr>
              <w:t>Ленина</w:t>
            </w:r>
            <w:r w:rsidRPr="00F4310C">
              <w:rPr>
                <w:sz w:val="28"/>
                <w:szCs w:val="28"/>
              </w:rPr>
              <w:t>, Рабочая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4145EF" w:rsidP="00414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</w:t>
            </w:r>
            <w:r w:rsidR="00F4310C" w:rsidRPr="00F4310C">
              <w:rPr>
                <w:sz w:val="28"/>
                <w:szCs w:val="28"/>
              </w:rPr>
              <w:t>00,00</w:t>
            </w:r>
          </w:p>
        </w:tc>
      </w:tr>
      <w:tr w:rsidR="00F4310C" w:rsidRPr="00F4310C" w:rsidTr="00F4310C">
        <w:trPr>
          <w:trHeight w:val="37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10C" w:rsidRPr="00F4310C" w:rsidRDefault="00F4310C" w:rsidP="00F4310C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4145EF" w:rsidP="00F431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770 </w:t>
            </w:r>
            <w:r w:rsidR="00F4310C" w:rsidRPr="00F4310C">
              <w:rPr>
                <w:b/>
                <w:bCs/>
                <w:sz w:val="28"/>
                <w:szCs w:val="28"/>
              </w:rPr>
              <w:t>000,00</w:t>
            </w:r>
          </w:p>
        </w:tc>
      </w:tr>
      <w:tr w:rsidR="00F4310C" w:rsidRPr="00F4310C" w:rsidTr="00F4310C">
        <w:trPr>
          <w:trHeight w:val="375"/>
        </w:trPr>
        <w:tc>
          <w:tcPr>
            <w:tcW w:w="1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10C" w:rsidRPr="00F4310C" w:rsidRDefault="00F4310C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Быстроистокский сельсовет</w:t>
            </w:r>
          </w:p>
        </w:tc>
      </w:tr>
      <w:tr w:rsidR="00F4310C" w:rsidRPr="00F4310C" w:rsidTr="00F4310C">
        <w:trPr>
          <w:trHeight w:val="16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F4310C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F4310C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Оплата за потреблённую электроэнергию уличного освещения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0C" w:rsidRPr="00F4310C" w:rsidRDefault="00F4310C" w:rsidP="00F4310C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.Б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ыстрый Исток.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4145EF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  <w:r w:rsidR="00F4310C" w:rsidRPr="00F4310C">
              <w:rPr>
                <w:sz w:val="28"/>
                <w:szCs w:val="28"/>
              </w:rPr>
              <w:t>000,00</w:t>
            </w:r>
          </w:p>
        </w:tc>
      </w:tr>
      <w:tr w:rsidR="004145EF" w:rsidRPr="00F4310C" w:rsidTr="00F4310C">
        <w:trPr>
          <w:trHeight w:val="16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5EF" w:rsidRPr="00F4310C" w:rsidRDefault="004145EF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EF" w:rsidRPr="00F4310C" w:rsidRDefault="004145EF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Летнее содержание дорог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EF" w:rsidRPr="00F4310C" w:rsidRDefault="004145EF" w:rsidP="00F4310C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.Б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ыстрый Исток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EF" w:rsidRPr="00F4310C" w:rsidRDefault="004145EF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320 000,00</w:t>
            </w:r>
          </w:p>
        </w:tc>
      </w:tr>
      <w:tr w:rsidR="004145EF" w:rsidRPr="00F4310C" w:rsidTr="00F4310C">
        <w:trPr>
          <w:trHeight w:val="16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5EF" w:rsidRPr="00F4310C" w:rsidRDefault="004145EF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EF" w:rsidRPr="00F4310C" w:rsidRDefault="004145EF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Зимнее содержание дорог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EF" w:rsidRPr="00F4310C" w:rsidRDefault="004145EF" w:rsidP="00F4310C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.Б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ыстрый Исток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EF" w:rsidRPr="00F4310C" w:rsidRDefault="004145EF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603 000,00</w:t>
            </w:r>
          </w:p>
        </w:tc>
      </w:tr>
      <w:tr w:rsidR="00F4310C" w:rsidRPr="00F4310C" w:rsidTr="00F4310C">
        <w:trPr>
          <w:trHeight w:val="16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10C" w:rsidRPr="00F4310C" w:rsidRDefault="00BC22BB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F4310C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10C" w:rsidRPr="00F4310C" w:rsidRDefault="00F4310C" w:rsidP="00F4310C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.Б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 xml:space="preserve">ыстрый Исток: </w:t>
            </w:r>
            <w:r w:rsidR="004145EF">
              <w:rPr>
                <w:bCs/>
                <w:sz w:val="28"/>
                <w:szCs w:val="28"/>
              </w:rPr>
              <w:t>ул.Красноармейская</w:t>
            </w:r>
            <w:r w:rsidR="00E92E85">
              <w:rPr>
                <w:bCs/>
                <w:sz w:val="28"/>
                <w:szCs w:val="28"/>
              </w:rPr>
              <w:t xml:space="preserve"> (местный бюджет)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0C" w:rsidRPr="00F4310C" w:rsidRDefault="004145EF" w:rsidP="0031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17ADA">
              <w:rPr>
                <w:sz w:val="28"/>
                <w:szCs w:val="28"/>
              </w:rPr>
              <w:t xml:space="preserve"> 017 00</w:t>
            </w:r>
            <w:r>
              <w:rPr>
                <w:sz w:val="28"/>
                <w:szCs w:val="28"/>
              </w:rPr>
              <w:t>0</w:t>
            </w:r>
            <w:r w:rsidR="00F4310C" w:rsidRPr="00F4310C">
              <w:rPr>
                <w:sz w:val="28"/>
                <w:szCs w:val="28"/>
              </w:rPr>
              <w:t>,00</w:t>
            </w:r>
          </w:p>
        </w:tc>
      </w:tr>
      <w:tr w:rsidR="00E92E85" w:rsidRPr="00F4310C" w:rsidTr="00F4310C">
        <w:trPr>
          <w:trHeight w:val="16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2E85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Pr="00F4310C" w:rsidRDefault="00E92E85" w:rsidP="00C77BB7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5" w:rsidRPr="00F4310C" w:rsidRDefault="00E92E85" w:rsidP="00C77BB7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.Б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 xml:space="preserve">ыстрый Исток: </w:t>
            </w:r>
            <w:r>
              <w:rPr>
                <w:bCs/>
                <w:sz w:val="28"/>
                <w:szCs w:val="28"/>
              </w:rPr>
              <w:t>ул.Красноармейская (краевой бюджет)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Default="00317ADA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1 675 000,00</w:t>
            </w:r>
          </w:p>
        </w:tc>
      </w:tr>
      <w:tr w:rsidR="00E92E85" w:rsidRPr="00F4310C" w:rsidTr="00F4310C">
        <w:trPr>
          <w:trHeight w:val="37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317ADA" w:rsidP="00F431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6 815 000</w:t>
            </w:r>
            <w:r w:rsidR="00E92E85" w:rsidRPr="00F4310C">
              <w:rPr>
                <w:b/>
                <w:bCs/>
                <w:sz w:val="28"/>
                <w:szCs w:val="28"/>
              </w:rPr>
              <w:t>,00</w:t>
            </w:r>
          </w:p>
        </w:tc>
      </w:tr>
      <w:tr w:rsidR="00E92E85" w:rsidRPr="00F4310C" w:rsidTr="00F4310C">
        <w:trPr>
          <w:trHeight w:val="375"/>
        </w:trPr>
        <w:tc>
          <w:tcPr>
            <w:tcW w:w="1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Верх-Ануйский сельсовет</w:t>
            </w:r>
          </w:p>
        </w:tc>
      </w:tr>
      <w:tr w:rsidR="00E92E85" w:rsidRPr="00F4310C" w:rsidTr="00F4310C">
        <w:trPr>
          <w:trHeight w:val="27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Зимнее содержание:        Очистка дорог от снега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Pr="00F4310C" w:rsidRDefault="00E92E85" w:rsidP="00F4310C">
            <w:pPr>
              <w:rPr>
                <w:sz w:val="28"/>
                <w:szCs w:val="28"/>
              </w:rPr>
            </w:pP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.В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ерх-Ануйское</w:t>
            </w:r>
            <w:proofErr w:type="spellEnd"/>
            <w:r w:rsidRPr="00F4310C">
              <w:rPr>
                <w:b/>
                <w:bCs/>
                <w:sz w:val="28"/>
                <w:szCs w:val="28"/>
              </w:rPr>
              <w:t xml:space="preserve">: </w:t>
            </w:r>
            <w:r w:rsidRPr="00F4310C">
              <w:rPr>
                <w:sz w:val="28"/>
                <w:szCs w:val="28"/>
              </w:rPr>
              <w:t xml:space="preserve"> Советская, Ленина, Садовая, Молодежная, Мира, Озерный,  Мостовая, Гагарина, Красноармейская,  12 лет Октября,  </w:t>
            </w:r>
            <w:proofErr w:type="spellStart"/>
            <w:r w:rsidRPr="00F4310C">
              <w:rPr>
                <w:sz w:val="28"/>
                <w:szCs w:val="28"/>
              </w:rPr>
              <w:t>Степная,Свердлова</w:t>
            </w:r>
            <w:proofErr w:type="spellEnd"/>
            <w:r w:rsidRPr="00F4310C">
              <w:rPr>
                <w:sz w:val="28"/>
                <w:szCs w:val="28"/>
              </w:rPr>
              <w:t xml:space="preserve">, Стадионная, Спортивная,  Луговой, Депутатский, М. Горького, Пролетарская, Светлый                                                   </w:t>
            </w: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.Н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овосмоленка:</w:t>
            </w:r>
            <w:r w:rsidRPr="00F4310C">
              <w:rPr>
                <w:sz w:val="28"/>
                <w:szCs w:val="28"/>
              </w:rPr>
              <w:t>Новосмоленская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4310C">
              <w:rPr>
                <w:sz w:val="28"/>
                <w:szCs w:val="28"/>
              </w:rPr>
              <w:t>0000,00</w:t>
            </w:r>
          </w:p>
        </w:tc>
      </w:tr>
      <w:tr w:rsidR="00E92E85" w:rsidRPr="00F4310C" w:rsidTr="00F4310C">
        <w:trPr>
          <w:trHeight w:val="15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 xml:space="preserve">Летнее содержание:        </w:t>
            </w:r>
            <w:proofErr w:type="spellStart"/>
            <w:r w:rsidRPr="00F4310C">
              <w:rPr>
                <w:sz w:val="28"/>
                <w:szCs w:val="28"/>
              </w:rPr>
              <w:t>Профелирование</w:t>
            </w:r>
            <w:proofErr w:type="spellEnd"/>
            <w:r w:rsidRPr="00F4310C">
              <w:rPr>
                <w:sz w:val="28"/>
                <w:szCs w:val="28"/>
              </w:rPr>
              <w:t xml:space="preserve"> дорог, скашивание травы на обочинах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Pr="00F4310C" w:rsidRDefault="00E92E85" w:rsidP="00F4310C">
            <w:pPr>
              <w:rPr>
                <w:sz w:val="28"/>
                <w:szCs w:val="28"/>
              </w:rPr>
            </w:pP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.В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ерх-Ануйское:</w:t>
            </w:r>
            <w:r w:rsidRPr="00F4310C">
              <w:rPr>
                <w:sz w:val="28"/>
                <w:szCs w:val="28"/>
              </w:rPr>
              <w:t>ул</w:t>
            </w:r>
            <w:proofErr w:type="spellEnd"/>
            <w:r w:rsidRPr="00F4310C">
              <w:rPr>
                <w:sz w:val="28"/>
                <w:szCs w:val="28"/>
              </w:rPr>
              <w:t>. Мира, Гагарина, Советская, Спортивная, Пролетарская, М. Горького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 </w:t>
            </w:r>
            <w:r w:rsidRPr="00F4310C">
              <w:rPr>
                <w:sz w:val="28"/>
                <w:szCs w:val="28"/>
              </w:rPr>
              <w:t>000,00</w:t>
            </w:r>
          </w:p>
        </w:tc>
      </w:tr>
      <w:tr w:rsidR="00E92E85" w:rsidRPr="00F4310C" w:rsidTr="00F4310C">
        <w:trPr>
          <w:trHeight w:val="20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 xml:space="preserve">Ремонт дорог с гравийным покрытием:                        Подсыпка дорог ПГС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Pr="00F4310C" w:rsidRDefault="00E92E85" w:rsidP="00F4310C">
            <w:pPr>
              <w:rPr>
                <w:sz w:val="28"/>
                <w:szCs w:val="28"/>
              </w:rPr>
            </w:pP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.В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ерх-Ануйское</w:t>
            </w:r>
            <w:proofErr w:type="spellEnd"/>
            <w:r w:rsidRPr="00F4310C">
              <w:rPr>
                <w:b/>
                <w:bCs/>
                <w:sz w:val="28"/>
                <w:szCs w:val="28"/>
              </w:rPr>
              <w:t>:</w:t>
            </w:r>
            <w:r w:rsidRPr="00F4310C">
              <w:rPr>
                <w:sz w:val="28"/>
                <w:szCs w:val="28"/>
              </w:rPr>
              <w:t xml:space="preserve"> Советская, Ленина, Садовая, Молодежная, Мира, </w:t>
            </w:r>
            <w:proofErr w:type="gramStart"/>
            <w:r w:rsidRPr="00F4310C">
              <w:rPr>
                <w:sz w:val="28"/>
                <w:szCs w:val="28"/>
              </w:rPr>
              <w:t>Озерный</w:t>
            </w:r>
            <w:proofErr w:type="gramEnd"/>
            <w:r w:rsidRPr="00F4310C">
              <w:rPr>
                <w:sz w:val="28"/>
                <w:szCs w:val="28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Pr="00F4310C">
              <w:rPr>
                <w:sz w:val="28"/>
                <w:szCs w:val="28"/>
              </w:rPr>
              <w:t>000,00</w:t>
            </w:r>
          </w:p>
        </w:tc>
      </w:tr>
      <w:tr w:rsidR="00E92E85" w:rsidRPr="00F4310C" w:rsidTr="00F4310C">
        <w:trPr>
          <w:trHeight w:val="37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586 </w:t>
            </w:r>
            <w:r w:rsidRPr="00F4310C">
              <w:rPr>
                <w:b/>
                <w:bCs/>
                <w:sz w:val="28"/>
                <w:szCs w:val="28"/>
              </w:rPr>
              <w:t>000,00</w:t>
            </w:r>
          </w:p>
        </w:tc>
      </w:tr>
      <w:tr w:rsidR="00E92E85" w:rsidRPr="00F4310C" w:rsidTr="00F4310C">
        <w:trPr>
          <w:trHeight w:val="375"/>
        </w:trPr>
        <w:tc>
          <w:tcPr>
            <w:tcW w:w="1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proofErr w:type="spellStart"/>
            <w:r w:rsidRPr="00F4310C">
              <w:rPr>
                <w:sz w:val="28"/>
                <w:szCs w:val="28"/>
              </w:rPr>
              <w:t>Верх-Озернинский</w:t>
            </w:r>
            <w:proofErr w:type="spellEnd"/>
            <w:r w:rsidRPr="00F4310C">
              <w:rPr>
                <w:sz w:val="28"/>
                <w:szCs w:val="28"/>
              </w:rPr>
              <w:t xml:space="preserve"> сельсовет</w:t>
            </w:r>
          </w:p>
        </w:tc>
      </w:tr>
      <w:tr w:rsidR="00E92E85" w:rsidRPr="00F4310C" w:rsidTr="00F4310C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Зимнее содержание:        Очистка дорог от снега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Pr="00F4310C" w:rsidRDefault="00E92E85" w:rsidP="00F4310C">
            <w:pPr>
              <w:rPr>
                <w:sz w:val="28"/>
                <w:szCs w:val="28"/>
              </w:rPr>
            </w:pP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.В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ерх-Озерное</w:t>
            </w:r>
            <w:proofErr w:type="spellEnd"/>
            <w:r w:rsidRPr="00F4310C">
              <w:rPr>
                <w:b/>
                <w:bCs/>
                <w:sz w:val="28"/>
                <w:szCs w:val="28"/>
              </w:rPr>
              <w:t xml:space="preserve">: </w:t>
            </w:r>
            <w:proofErr w:type="gramStart"/>
            <w:r w:rsidRPr="00F4310C">
              <w:rPr>
                <w:sz w:val="28"/>
                <w:szCs w:val="28"/>
              </w:rPr>
              <w:t xml:space="preserve">Озерная, Зеленая, Первомайская, Сибирская, Алтайская, Октябрьска, Новая, Молодежная, </w:t>
            </w:r>
            <w:proofErr w:type="spellStart"/>
            <w:r w:rsidRPr="00F4310C">
              <w:rPr>
                <w:sz w:val="28"/>
                <w:szCs w:val="28"/>
              </w:rPr>
              <w:t>Советсая</w:t>
            </w:r>
            <w:proofErr w:type="spellEnd"/>
            <w:r w:rsidRPr="00F4310C">
              <w:rPr>
                <w:sz w:val="28"/>
                <w:szCs w:val="28"/>
              </w:rPr>
              <w:t>, Садовая, Центральная.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  <w:r w:rsidRPr="00F4310C">
              <w:rPr>
                <w:sz w:val="28"/>
                <w:szCs w:val="28"/>
              </w:rPr>
              <w:t>000,00</w:t>
            </w:r>
          </w:p>
        </w:tc>
      </w:tr>
      <w:tr w:rsidR="00E92E85" w:rsidRPr="00F4310C" w:rsidTr="00F4310C">
        <w:trPr>
          <w:trHeight w:val="16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 xml:space="preserve">Летнее содержание:        </w:t>
            </w:r>
            <w:proofErr w:type="spellStart"/>
            <w:r w:rsidRPr="00F4310C">
              <w:rPr>
                <w:sz w:val="28"/>
                <w:szCs w:val="28"/>
              </w:rPr>
              <w:t>Профелирование</w:t>
            </w:r>
            <w:proofErr w:type="spellEnd"/>
            <w:r w:rsidRPr="00F4310C">
              <w:rPr>
                <w:sz w:val="28"/>
                <w:szCs w:val="28"/>
              </w:rPr>
              <w:t xml:space="preserve"> дорог,  скашивание травы на обочинах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Pr="00F4310C" w:rsidRDefault="00E92E85" w:rsidP="00F4310C">
            <w:pPr>
              <w:rPr>
                <w:sz w:val="28"/>
                <w:szCs w:val="28"/>
              </w:rPr>
            </w:pP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.В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ерх-Озерное</w:t>
            </w:r>
            <w:proofErr w:type="spellEnd"/>
            <w:r w:rsidRPr="00F4310C">
              <w:rPr>
                <w:b/>
                <w:bCs/>
                <w:sz w:val="28"/>
                <w:szCs w:val="28"/>
              </w:rPr>
              <w:t xml:space="preserve">: </w:t>
            </w:r>
            <w:proofErr w:type="gramStart"/>
            <w:r w:rsidRPr="00F4310C">
              <w:rPr>
                <w:sz w:val="28"/>
                <w:szCs w:val="28"/>
              </w:rPr>
              <w:t xml:space="preserve">Озерная, Зеленая, Первомайская, Сибирская, Алтайская, Октябрьска, Новая, Молодежная, </w:t>
            </w:r>
            <w:proofErr w:type="spellStart"/>
            <w:r w:rsidRPr="00F4310C">
              <w:rPr>
                <w:sz w:val="28"/>
                <w:szCs w:val="28"/>
              </w:rPr>
              <w:t>Советсая</w:t>
            </w:r>
            <w:proofErr w:type="spellEnd"/>
            <w:r w:rsidRPr="00F4310C">
              <w:rPr>
                <w:sz w:val="28"/>
                <w:szCs w:val="28"/>
              </w:rPr>
              <w:t>, Садовая, Центральная.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r w:rsidRPr="00F4310C">
              <w:rPr>
                <w:sz w:val="28"/>
                <w:szCs w:val="28"/>
              </w:rPr>
              <w:t>000,00</w:t>
            </w:r>
          </w:p>
        </w:tc>
      </w:tr>
      <w:tr w:rsidR="00E92E85" w:rsidRPr="00F4310C" w:rsidTr="00F4310C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Оплата за потреблённую электроэнергию уличного освещения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Pr="00F4310C" w:rsidRDefault="00E92E85" w:rsidP="00F4310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.В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ерх-Озерное</w:t>
            </w:r>
            <w:proofErr w:type="spellEnd"/>
            <w:r w:rsidRPr="00F4310C">
              <w:rPr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Pr="00F4310C">
              <w:rPr>
                <w:sz w:val="28"/>
                <w:szCs w:val="28"/>
              </w:rPr>
              <w:t>000,00</w:t>
            </w:r>
          </w:p>
        </w:tc>
      </w:tr>
      <w:tr w:rsidR="00E92E85" w:rsidRPr="00F4310C" w:rsidTr="00F4310C">
        <w:trPr>
          <w:trHeight w:val="16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Ремонт и замена ламп, светильников, оборудования уличного освещения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Pr="00F4310C" w:rsidRDefault="00E92E85" w:rsidP="00F4310C">
            <w:pPr>
              <w:rPr>
                <w:sz w:val="28"/>
                <w:szCs w:val="28"/>
              </w:rPr>
            </w:pP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.В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ерх-Озерное</w:t>
            </w:r>
            <w:proofErr w:type="spellEnd"/>
            <w:r w:rsidRPr="00F4310C">
              <w:rPr>
                <w:b/>
                <w:bCs/>
                <w:sz w:val="28"/>
                <w:szCs w:val="28"/>
              </w:rPr>
              <w:t xml:space="preserve">: </w:t>
            </w:r>
            <w:proofErr w:type="gramStart"/>
            <w:r w:rsidRPr="00F4310C">
              <w:rPr>
                <w:sz w:val="28"/>
                <w:szCs w:val="28"/>
              </w:rPr>
              <w:t xml:space="preserve">Озерная, Зеленая, Первомайская, Сибирская, Алтайская, Октябрьска, Новая, Молодежная, </w:t>
            </w:r>
            <w:proofErr w:type="spellStart"/>
            <w:r w:rsidRPr="00F4310C">
              <w:rPr>
                <w:sz w:val="28"/>
                <w:szCs w:val="28"/>
              </w:rPr>
              <w:t>Советсая</w:t>
            </w:r>
            <w:proofErr w:type="spellEnd"/>
            <w:r w:rsidRPr="00F4310C">
              <w:rPr>
                <w:sz w:val="28"/>
                <w:szCs w:val="28"/>
              </w:rPr>
              <w:t>, Садовая, Центральная.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  <w:r w:rsidRPr="00F4310C">
              <w:rPr>
                <w:sz w:val="28"/>
                <w:szCs w:val="28"/>
              </w:rPr>
              <w:t>000,00</w:t>
            </w:r>
          </w:p>
        </w:tc>
      </w:tr>
      <w:tr w:rsidR="00E92E85" w:rsidRPr="00F4310C" w:rsidTr="00F4310C">
        <w:trPr>
          <w:trHeight w:val="16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аренды фонарных опор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5" w:rsidRPr="00F4310C" w:rsidRDefault="00E92E85" w:rsidP="00F4310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.В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ерх-Озерное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Pr="00F4310C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5 000,00</w:t>
            </w:r>
          </w:p>
        </w:tc>
      </w:tr>
      <w:tr w:rsidR="00E92E85" w:rsidRPr="00F4310C" w:rsidTr="00F4310C">
        <w:trPr>
          <w:trHeight w:val="37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317ADA" w:rsidP="003F2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E92E85">
              <w:rPr>
                <w:b/>
                <w:bCs/>
                <w:sz w:val="28"/>
                <w:szCs w:val="28"/>
              </w:rPr>
              <w:t xml:space="preserve">57 </w:t>
            </w:r>
            <w:r w:rsidR="00E92E85" w:rsidRPr="00F4310C">
              <w:rPr>
                <w:b/>
                <w:bCs/>
                <w:sz w:val="28"/>
                <w:szCs w:val="28"/>
              </w:rPr>
              <w:t>000,00</w:t>
            </w:r>
          </w:p>
        </w:tc>
      </w:tr>
      <w:tr w:rsidR="00E92E85" w:rsidRPr="00F4310C" w:rsidTr="00F4310C">
        <w:trPr>
          <w:trHeight w:val="375"/>
        </w:trPr>
        <w:tc>
          <w:tcPr>
            <w:tcW w:w="1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Новопокровский сельсовет</w:t>
            </w:r>
          </w:p>
        </w:tc>
      </w:tr>
      <w:tr w:rsidR="00E92E85" w:rsidRPr="00F4310C" w:rsidTr="00F4310C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Зимнее содержание:        Очистка дорог от снега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Pr="00F4310C" w:rsidRDefault="00E92E85" w:rsidP="00F4310C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.Н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 xml:space="preserve">овопокровка: </w:t>
            </w:r>
            <w:r w:rsidRPr="00F4310C">
              <w:rPr>
                <w:sz w:val="28"/>
                <w:szCs w:val="28"/>
              </w:rPr>
              <w:t>Советская,</w:t>
            </w:r>
            <w:proofErr w:type="gramStart"/>
            <w:r w:rsidRPr="00F4310C">
              <w:rPr>
                <w:sz w:val="28"/>
                <w:szCs w:val="28"/>
              </w:rPr>
              <w:t xml:space="preserve"> .</w:t>
            </w:r>
            <w:proofErr w:type="gramEnd"/>
            <w:r w:rsidRPr="00F4310C">
              <w:rPr>
                <w:sz w:val="28"/>
                <w:szCs w:val="28"/>
              </w:rPr>
              <w:t>Немтинова, Октябрьская, Садовая, Молодежная, Пушкина, Гагарина, Центральный, Южный.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80000,00</w:t>
            </w:r>
          </w:p>
        </w:tc>
      </w:tr>
      <w:tr w:rsidR="00E92E85" w:rsidRPr="00F4310C" w:rsidTr="00F4310C">
        <w:trPr>
          <w:trHeight w:val="15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BC22BB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Летнее содержание:        скашивание травы на обочинах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Pr="00F4310C" w:rsidRDefault="00E92E85" w:rsidP="00F4310C">
            <w:pPr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с</w:t>
            </w:r>
            <w:proofErr w:type="gramStart"/>
            <w:r w:rsidRPr="00F4310C">
              <w:rPr>
                <w:sz w:val="28"/>
                <w:szCs w:val="28"/>
              </w:rPr>
              <w:t>.Н</w:t>
            </w:r>
            <w:proofErr w:type="gramEnd"/>
            <w:r w:rsidRPr="00F4310C">
              <w:rPr>
                <w:sz w:val="28"/>
                <w:szCs w:val="28"/>
              </w:rPr>
              <w:t>овопокровка: Советская,</w:t>
            </w:r>
            <w:proofErr w:type="gramStart"/>
            <w:r w:rsidRPr="00F4310C">
              <w:rPr>
                <w:sz w:val="28"/>
                <w:szCs w:val="28"/>
              </w:rPr>
              <w:t xml:space="preserve"> .</w:t>
            </w:r>
            <w:proofErr w:type="gramEnd"/>
            <w:r w:rsidRPr="00F4310C">
              <w:rPr>
                <w:sz w:val="28"/>
                <w:szCs w:val="28"/>
              </w:rPr>
              <w:t>Немтинова, Октябрьская, Садовая, Молодежная, Пушкина, Гагарина, Центральный, Южный.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4310C">
              <w:rPr>
                <w:sz w:val="28"/>
                <w:szCs w:val="28"/>
              </w:rPr>
              <w:t>0000,00</w:t>
            </w:r>
          </w:p>
        </w:tc>
      </w:tr>
      <w:tr w:rsidR="00E92E85" w:rsidRPr="00F4310C" w:rsidTr="00F4310C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светофора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Pr="00F4310C" w:rsidRDefault="00E92E85" w:rsidP="00BC22BB">
            <w:pPr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с</w:t>
            </w:r>
            <w:proofErr w:type="gramStart"/>
            <w:r w:rsidRPr="00F4310C">
              <w:rPr>
                <w:sz w:val="28"/>
                <w:szCs w:val="28"/>
              </w:rPr>
              <w:t>.Н</w:t>
            </w:r>
            <w:proofErr w:type="gramEnd"/>
            <w:r w:rsidRPr="00F4310C">
              <w:rPr>
                <w:sz w:val="28"/>
                <w:szCs w:val="28"/>
              </w:rPr>
              <w:t>овопокровка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200 000,00</w:t>
            </w:r>
          </w:p>
        </w:tc>
      </w:tr>
      <w:tr w:rsidR="00E92E85" w:rsidRPr="00F4310C" w:rsidTr="00F4310C">
        <w:trPr>
          <w:trHeight w:val="37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3F2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300 </w:t>
            </w:r>
            <w:r w:rsidRPr="00F4310C">
              <w:rPr>
                <w:b/>
                <w:bCs/>
                <w:sz w:val="28"/>
                <w:szCs w:val="28"/>
              </w:rPr>
              <w:t>000,00</w:t>
            </w:r>
          </w:p>
        </w:tc>
      </w:tr>
      <w:tr w:rsidR="00E92E85" w:rsidRPr="00F4310C" w:rsidTr="00F4310C">
        <w:trPr>
          <w:trHeight w:val="375"/>
        </w:trPr>
        <w:tc>
          <w:tcPr>
            <w:tcW w:w="1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Приобский сельсовет</w:t>
            </w:r>
          </w:p>
        </w:tc>
      </w:tr>
      <w:tr w:rsidR="00E92E85" w:rsidRPr="00F4310C" w:rsidTr="00F4310C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Зимнее содержание:        Очистка дорог от снега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Pr="00F4310C" w:rsidRDefault="00E92E85" w:rsidP="00F4310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.П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риобское:</w:t>
            </w:r>
            <w:r w:rsidRPr="00F4310C">
              <w:rPr>
                <w:sz w:val="28"/>
                <w:szCs w:val="28"/>
              </w:rPr>
              <w:t>Песчаная,Северная</w:t>
            </w:r>
            <w:proofErr w:type="spellEnd"/>
            <w:r w:rsidRPr="00F4310C">
              <w:rPr>
                <w:sz w:val="28"/>
                <w:szCs w:val="28"/>
              </w:rPr>
              <w:t xml:space="preserve">, Московская, Волгоградская, </w:t>
            </w:r>
            <w:proofErr w:type="spellStart"/>
            <w:r w:rsidRPr="00F4310C">
              <w:rPr>
                <w:sz w:val="28"/>
                <w:szCs w:val="28"/>
              </w:rPr>
              <w:t>Матросова,Новая,Молодёжная</w:t>
            </w:r>
            <w:proofErr w:type="spellEnd"/>
            <w:r w:rsidRPr="00F4310C">
              <w:rPr>
                <w:sz w:val="28"/>
                <w:szCs w:val="28"/>
              </w:rPr>
              <w:t xml:space="preserve">, </w:t>
            </w:r>
            <w:proofErr w:type="spellStart"/>
            <w:r w:rsidRPr="00F4310C">
              <w:rPr>
                <w:sz w:val="28"/>
                <w:szCs w:val="28"/>
              </w:rPr>
              <w:t>Березовая,Звёздная</w:t>
            </w:r>
            <w:proofErr w:type="spellEnd"/>
            <w:r w:rsidRPr="00F4310C">
              <w:rPr>
                <w:sz w:val="28"/>
                <w:szCs w:val="28"/>
              </w:rPr>
              <w:t>, Приобская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260 </w:t>
            </w:r>
            <w:r w:rsidRPr="00F4310C">
              <w:rPr>
                <w:sz w:val="28"/>
                <w:szCs w:val="28"/>
              </w:rPr>
              <w:t>000,00</w:t>
            </w:r>
          </w:p>
        </w:tc>
      </w:tr>
      <w:tr w:rsidR="00E92E85" w:rsidRPr="00F4310C" w:rsidTr="00060219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Pr="00F4310C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Летнее содержание: отсыпка ПГС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5" w:rsidRPr="00F4310C" w:rsidRDefault="00E92E85" w:rsidP="003F2D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 Приобское.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115 000,00</w:t>
            </w:r>
          </w:p>
        </w:tc>
      </w:tr>
      <w:tr w:rsidR="00E92E85" w:rsidRPr="00F4310C" w:rsidTr="00F4310C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253CC5" w:rsidRDefault="00E92E85" w:rsidP="00F431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 xml:space="preserve">Оплата за потреблённую электроэнергию уличного </w:t>
            </w:r>
            <w:proofErr w:type="spellStart"/>
            <w:r w:rsidRPr="00F4310C">
              <w:rPr>
                <w:sz w:val="28"/>
                <w:szCs w:val="28"/>
              </w:rPr>
              <w:t>освещения</w:t>
            </w:r>
            <w:proofErr w:type="gramStart"/>
            <w:r w:rsidRPr="00F4310C">
              <w:rPr>
                <w:sz w:val="28"/>
                <w:szCs w:val="28"/>
              </w:rPr>
              <w:t>,а</w:t>
            </w:r>
            <w:proofErr w:type="gramEnd"/>
            <w:r w:rsidRPr="00F4310C">
              <w:rPr>
                <w:sz w:val="28"/>
                <w:szCs w:val="28"/>
              </w:rPr>
              <w:t>ренду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Pr="00F4310C" w:rsidRDefault="00E92E85" w:rsidP="00F4310C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.П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риобское.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4310C">
              <w:rPr>
                <w:sz w:val="28"/>
                <w:szCs w:val="28"/>
              </w:rPr>
              <w:t>0000,00</w:t>
            </w:r>
          </w:p>
        </w:tc>
      </w:tr>
      <w:tr w:rsidR="00E92E85" w:rsidRPr="00F4310C" w:rsidTr="00F4310C">
        <w:trPr>
          <w:trHeight w:val="12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253CC5" w:rsidRDefault="00E92E85" w:rsidP="00F431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аренды на фонарные опоры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Pr="00253CC5" w:rsidRDefault="00E92E85" w:rsidP="00253CC5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.П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риобское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5 000,00</w:t>
            </w:r>
          </w:p>
        </w:tc>
      </w:tr>
      <w:tr w:rsidR="00E92E85" w:rsidRPr="00F4310C" w:rsidTr="00F4310C">
        <w:trPr>
          <w:trHeight w:val="12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Pr="00253CC5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парковочных мес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>асфальт)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5" w:rsidRPr="00F4310C" w:rsidRDefault="00E92E85" w:rsidP="003F2D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 Приобское.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E92E85" w:rsidRPr="00F4310C" w:rsidTr="00F4310C">
        <w:trPr>
          <w:trHeight w:val="37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3F2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540 </w:t>
            </w:r>
            <w:r w:rsidRPr="00F4310C">
              <w:rPr>
                <w:b/>
                <w:bCs/>
                <w:sz w:val="28"/>
                <w:szCs w:val="28"/>
              </w:rPr>
              <w:t>000,00</w:t>
            </w:r>
          </w:p>
        </w:tc>
      </w:tr>
      <w:tr w:rsidR="00E92E85" w:rsidRPr="00F4310C" w:rsidTr="00F4310C">
        <w:trPr>
          <w:trHeight w:val="375"/>
        </w:trPr>
        <w:tc>
          <w:tcPr>
            <w:tcW w:w="1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Усть-Ануйский сельсовет</w:t>
            </w:r>
          </w:p>
        </w:tc>
      </w:tr>
      <w:tr w:rsidR="00E92E85" w:rsidRPr="00F4310C" w:rsidTr="00F4310C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Зимнее содержание:        Очистка дорог от снега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Pr="00F4310C" w:rsidRDefault="00E92E85" w:rsidP="00F4310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.У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сть-Ануй</w:t>
            </w:r>
            <w:proofErr w:type="spellEnd"/>
            <w:r w:rsidRPr="00F4310C">
              <w:rPr>
                <w:b/>
                <w:bCs/>
                <w:sz w:val="28"/>
                <w:szCs w:val="28"/>
              </w:rPr>
              <w:t xml:space="preserve">: </w:t>
            </w:r>
            <w:r w:rsidRPr="00F4310C">
              <w:rPr>
                <w:sz w:val="28"/>
                <w:szCs w:val="28"/>
              </w:rPr>
              <w:t>Центральная, Почтовая, Набережная.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34 695,00</w:t>
            </w:r>
          </w:p>
        </w:tc>
      </w:tr>
      <w:tr w:rsidR="00E92E85" w:rsidRPr="00F4310C" w:rsidTr="00F4310C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Летнее содержание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Pr="00F4310C" w:rsidRDefault="00E92E85" w:rsidP="00F4310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.У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сть-Ануй</w:t>
            </w:r>
            <w:proofErr w:type="spellEnd"/>
            <w:r w:rsidRPr="00F4310C">
              <w:rPr>
                <w:b/>
                <w:bCs/>
                <w:sz w:val="28"/>
                <w:szCs w:val="28"/>
              </w:rPr>
              <w:t xml:space="preserve">: </w:t>
            </w:r>
            <w:r w:rsidRPr="00F4310C">
              <w:rPr>
                <w:sz w:val="28"/>
                <w:szCs w:val="28"/>
              </w:rPr>
              <w:t>Центральная, Почтовая, Набережная.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</w:t>
            </w:r>
          </w:p>
        </w:tc>
      </w:tr>
      <w:tr w:rsidR="00E92E85" w:rsidRPr="00F4310C" w:rsidTr="00F4310C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Default="00E92E85" w:rsidP="003F2D94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Ремонт дорог с гравийным покрытием:                        Подсыпка дорог ПГС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5" w:rsidRPr="00F4310C" w:rsidRDefault="00E92E85" w:rsidP="003F2D9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.У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сть-Ануй</w:t>
            </w:r>
            <w:proofErr w:type="spellEnd"/>
            <w:r w:rsidRPr="00F4310C">
              <w:rPr>
                <w:b/>
                <w:bCs/>
                <w:sz w:val="28"/>
                <w:szCs w:val="28"/>
              </w:rPr>
              <w:t xml:space="preserve">: </w:t>
            </w:r>
            <w:r w:rsidRPr="00F4310C">
              <w:rPr>
                <w:sz w:val="28"/>
                <w:szCs w:val="28"/>
              </w:rPr>
              <w:t>Центральная, Почтовая, Набережная.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142 000,00</w:t>
            </w:r>
          </w:p>
        </w:tc>
      </w:tr>
      <w:tr w:rsidR="00E92E85" w:rsidRPr="00F4310C" w:rsidTr="00F4310C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Pr="00F4310C" w:rsidRDefault="00E92E85" w:rsidP="003F2D94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Оплата за потреблённую электроэнергию уличного освещения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5" w:rsidRPr="00F4310C" w:rsidRDefault="00E92E85" w:rsidP="003F2D9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.У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сть-Ануй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63 000,00</w:t>
            </w:r>
          </w:p>
        </w:tc>
      </w:tr>
      <w:tr w:rsidR="00E92E85" w:rsidRPr="00F4310C" w:rsidTr="00F4310C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Pr="00F4310C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аренды фонарных опор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5" w:rsidRPr="00F4310C" w:rsidRDefault="00E92E85" w:rsidP="003F2D9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.У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сть-Ануй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2 305,00</w:t>
            </w:r>
          </w:p>
        </w:tc>
      </w:tr>
      <w:tr w:rsidR="00E92E85" w:rsidRPr="00F4310C" w:rsidTr="00F4310C">
        <w:trPr>
          <w:trHeight w:val="37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3F2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302 </w:t>
            </w:r>
            <w:r w:rsidRPr="00F4310C">
              <w:rPr>
                <w:b/>
                <w:bCs/>
                <w:sz w:val="28"/>
                <w:szCs w:val="28"/>
              </w:rPr>
              <w:t>000,00</w:t>
            </w:r>
          </w:p>
        </w:tc>
      </w:tr>
      <w:tr w:rsidR="00E92E85" w:rsidRPr="00F4310C" w:rsidTr="00F4310C">
        <w:trPr>
          <w:trHeight w:val="375"/>
        </w:trPr>
        <w:tc>
          <w:tcPr>
            <w:tcW w:w="1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proofErr w:type="gramStart"/>
            <w:r w:rsidRPr="00F4310C">
              <w:rPr>
                <w:sz w:val="28"/>
                <w:szCs w:val="28"/>
              </w:rPr>
              <w:t>Хлеборобного</w:t>
            </w:r>
            <w:proofErr w:type="gramEnd"/>
            <w:r w:rsidRPr="00F4310C">
              <w:rPr>
                <w:sz w:val="28"/>
                <w:szCs w:val="28"/>
              </w:rPr>
              <w:t xml:space="preserve"> сельсовет</w:t>
            </w:r>
          </w:p>
        </w:tc>
      </w:tr>
      <w:tr w:rsidR="00E92E85" w:rsidRPr="00F4310C" w:rsidTr="00F4310C">
        <w:trPr>
          <w:trHeight w:val="20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 xml:space="preserve">Летнее содержание:        </w:t>
            </w:r>
            <w:proofErr w:type="spellStart"/>
            <w:r w:rsidRPr="00F4310C">
              <w:rPr>
                <w:sz w:val="28"/>
                <w:szCs w:val="28"/>
              </w:rPr>
              <w:t>Профелирование</w:t>
            </w:r>
            <w:proofErr w:type="spellEnd"/>
            <w:r w:rsidRPr="00F4310C">
              <w:rPr>
                <w:sz w:val="28"/>
                <w:szCs w:val="28"/>
              </w:rPr>
              <w:t xml:space="preserve"> дорог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Default="00E92E85" w:rsidP="00C9562B">
            <w:pPr>
              <w:rPr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.Х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леборобное: </w:t>
            </w:r>
            <w:proofErr w:type="spellStart"/>
            <w:r w:rsidRPr="00F4310C">
              <w:rPr>
                <w:sz w:val="28"/>
                <w:szCs w:val="28"/>
              </w:rPr>
              <w:t>Урожайная</w:t>
            </w:r>
            <w:proofErr w:type="gramStart"/>
            <w:r w:rsidRPr="00F431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>билиеная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4310C">
              <w:rPr>
                <w:sz w:val="28"/>
                <w:szCs w:val="28"/>
              </w:rPr>
              <w:t xml:space="preserve"> Целинная, Стадионная, Садовая,  Степная, Красный самолет, Новая, Ленина, Чапаева,</w:t>
            </w:r>
            <w:r>
              <w:rPr>
                <w:sz w:val="28"/>
                <w:szCs w:val="28"/>
              </w:rPr>
              <w:t xml:space="preserve"> Комсомольская </w:t>
            </w:r>
          </w:p>
          <w:p w:rsidR="00E92E85" w:rsidRPr="00F4310C" w:rsidRDefault="00E92E85" w:rsidP="00C9562B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 xml:space="preserve">пос. Смоленский: </w:t>
            </w:r>
            <w:proofErr w:type="gramStart"/>
            <w:r w:rsidRPr="00F4310C">
              <w:rPr>
                <w:sz w:val="28"/>
                <w:szCs w:val="28"/>
              </w:rPr>
              <w:t>Молодежная</w:t>
            </w:r>
            <w:proofErr w:type="gramEnd"/>
            <w:r w:rsidRPr="00F4310C">
              <w:rPr>
                <w:sz w:val="28"/>
                <w:szCs w:val="28"/>
              </w:rPr>
              <w:t>, Советская, Центральная, Карла Маркса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 </w:t>
            </w:r>
            <w:r w:rsidRPr="00F4310C">
              <w:rPr>
                <w:sz w:val="28"/>
                <w:szCs w:val="28"/>
              </w:rPr>
              <w:t>000,00</w:t>
            </w:r>
          </w:p>
        </w:tc>
      </w:tr>
      <w:tr w:rsidR="00E92E85" w:rsidRPr="00F4310C" w:rsidTr="00F4310C">
        <w:trPr>
          <w:trHeight w:val="23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Зимнее содержание:        Очистка дорог от снега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Pr="00F4310C" w:rsidRDefault="00E92E85" w:rsidP="00F4310C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 xml:space="preserve">с. Хлеборобное: </w:t>
            </w:r>
            <w:proofErr w:type="gramStart"/>
            <w:r w:rsidRPr="00F4310C">
              <w:rPr>
                <w:sz w:val="28"/>
                <w:szCs w:val="28"/>
              </w:rPr>
              <w:t xml:space="preserve">Целинная, Урожайная,  Юбилейная,  Новая,  Комсомольская,  Ленина, Стадионная, Садовая, Чапаева, Степная, Красный Самолет,                                                              </w:t>
            </w:r>
            <w:r w:rsidRPr="00F4310C">
              <w:rPr>
                <w:b/>
                <w:bCs/>
                <w:sz w:val="28"/>
                <w:szCs w:val="28"/>
              </w:rPr>
              <w:t>пос. Смоленский:</w:t>
            </w:r>
            <w:proofErr w:type="gramEnd"/>
            <w:r w:rsidRPr="00F4310C">
              <w:rPr>
                <w:sz w:val="28"/>
                <w:szCs w:val="28"/>
              </w:rPr>
              <w:t xml:space="preserve"> Карла Маркса,  </w:t>
            </w:r>
            <w:proofErr w:type="gramStart"/>
            <w:r w:rsidRPr="00F4310C">
              <w:rPr>
                <w:sz w:val="28"/>
                <w:szCs w:val="28"/>
              </w:rPr>
              <w:t>Центральная</w:t>
            </w:r>
            <w:proofErr w:type="gramEnd"/>
            <w:r w:rsidRPr="00F4310C">
              <w:rPr>
                <w:sz w:val="28"/>
                <w:szCs w:val="28"/>
              </w:rPr>
              <w:t xml:space="preserve">, Советская, Молодежная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</w:t>
            </w:r>
            <w:r w:rsidRPr="00F4310C">
              <w:rPr>
                <w:sz w:val="28"/>
                <w:szCs w:val="28"/>
              </w:rPr>
              <w:t>000,00</w:t>
            </w:r>
          </w:p>
        </w:tc>
      </w:tr>
      <w:tr w:rsidR="00E92E85" w:rsidRPr="00F4310C" w:rsidTr="00F4310C">
        <w:trPr>
          <w:trHeight w:val="12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3F2D94">
            <w:pPr>
              <w:jc w:val="center"/>
              <w:rPr>
                <w:sz w:val="28"/>
                <w:szCs w:val="28"/>
              </w:rPr>
            </w:pPr>
            <w:r w:rsidRPr="00F4310C">
              <w:rPr>
                <w:sz w:val="28"/>
                <w:szCs w:val="28"/>
              </w:rPr>
              <w:t>Оплата за потреблённую электроэнергию уличного освещения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E85" w:rsidRPr="00F4310C" w:rsidRDefault="00E92E85" w:rsidP="00F4310C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.Х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леборобное, пос.Смоленский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F4310C">
              <w:rPr>
                <w:sz w:val="28"/>
                <w:szCs w:val="28"/>
              </w:rPr>
              <w:t>000,00</w:t>
            </w:r>
          </w:p>
        </w:tc>
      </w:tr>
      <w:tr w:rsidR="00E92E85" w:rsidRPr="00F4310C" w:rsidTr="00F4310C">
        <w:trPr>
          <w:trHeight w:val="12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Pr="00F4310C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Pr="00F4310C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Развоз ПГС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5" w:rsidRDefault="00E92E85" w:rsidP="00C9562B">
            <w:pPr>
              <w:rPr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4310C">
              <w:rPr>
                <w:b/>
                <w:bCs/>
                <w:sz w:val="28"/>
                <w:szCs w:val="28"/>
              </w:rPr>
              <w:t>.Х</w:t>
            </w:r>
            <w:proofErr w:type="gramEnd"/>
            <w:r w:rsidRPr="00F4310C">
              <w:rPr>
                <w:b/>
                <w:bCs/>
                <w:sz w:val="28"/>
                <w:szCs w:val="28"/>
              </w:rPr>
              <w:t>леборобное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27122D">
              <w:rPr>
                <w:bCs/>
                <w:sz w:val="28"/>
                <w:szCs w:val="28"/>
              </w:rPr>
              <w:t>ул.Урожайная (от дома №51 до №55), ул</w:t>
            </w:r>
            <w:r>
              <w:rPr>
                <w:bCs/>
                <w:sz w:val="28"/>
                <w:szCs w:val="28"/>
              </w:rPr>
              <w:t>. Комсомольская (по маршруту школьного автобуса) от дома №13 до перекрестка с ул. Стадионная, ул. Садовая от дома № 8 до перекрестка с ул. Юбилейная</w:t>
            </w:r>
          </w:p>
          <w:p w:rsidR="00E92E85" w:rsidRPr="00F4310C" w:rsidRDefault="00E92E85" w:rsidP="00F431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E92E85" w:rsidRPr="00F4310C" w:rsidTr="00F4310C">
        <w:trPr>
          <w:trHeight w:val="12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Pr="00F4310C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зон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отсыпка ПГС) около школы и детского сада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5" w:rsidRPr="00F4310C" w:rsidRDefault="00E92E85" w:rsidP="00C9562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с. Хлеборобное: </w:t>
            </w:r>
            <w:r>
              <w:rPr>
                <w:bCs/>
                <w:sz w:val="28"/>
                <w:szCs w:val="28"/>
              </w:rPr>
              <w:t>ул. Целинная, 8, 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200 000,00</w:t>
            </w:r>
          </w:p>
        </w:tc>
      </w:tr>
      <w:tr w:rsidR="00E92E85" w:rsidRPr="00F4310C" w:rsidTr="00F4310C">
        <w:trPr>
          <w:trHeight w:val="12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Default="00E92E85" w:rsidP="00F4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Pr="00F4310C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школьного маршрута две остановки, знаки «Школьный маршрут»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85" w:rsidRPr="001C2813" w:rsidRDefault="00E92E85" w:rsidP="003F2D94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пос. Смоленский: </w:t>
            </w:r>
            <w:r>
              <w:rPr>
                <w:bCs/>
                <w:sz w:val="28"/>
                <w:szCs w:val="28"/>
              </w:rPr>
              <w:t>ул. Центральная, ул. Молодежная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85" w:rsidRDefault="00E92E85" w:rsidP="003F2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200 000,00</w:t>
            </w:r>
          </w:p>
        </w:tc>
      </w:tr>
      <w:tr w:rsidR="00E92E85" w:rsidRPr="00F4310C" w:rsidTr="00F4310C">
        <w:trPr>
          <w:trHeight w:val="37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3F2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660 </w:t>
            </w:r>
            <w:r w:rsidRPr="00F4310C">
              <w:rPr>
                <w:b/>
                <w:bCs/>
                <w:sz w:val="28"/>
                <w:szCs w:val="28"/>
              </w:rPr>
              <w:t>000,00</w:t>
            </w:r>
          </w:p>
        </w:tc>
      </w:tr>
      <w:tr w:rsidR="00E92E85" w:rsidRPr="00F4310C" w:rsidTr="00F4310C">
        <w:trPr>
          <w:trHeight w:val="37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Районный бюджет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jc w:val="center"/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600000,00</w:t>
            </w:r>
          </w:p>
        </w:tc>
      </w:tr>
      <w:tr w:rsidR="00E92E85" w:rsidRPr="00F4310C" w:rsidTr="00F4310C">
        <w:trPr>
          <w:trHeight w:val="37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F4310C">
            <w:pPr>
              <w:rPr>
                <w:b/>
                <w:bCs/>
                <w:sz w:val="28"/>
                <w:szCs w:val="28"/>
              </w:rPr>
            </w:pPr>
            <w:r w:rsidRPr="00F4310C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E85" w:rsidRPr="00F4310C" w:rsidRDefault="00E92E85" w:rsidP="009478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823D2">
              <w:rPr>
                <w:b/>
                <w:bCs/>
                <w:sz w:val="28"/>
                <w:szCs w:val="28"/>
              </w:rPr>
              <w:t>093</w:t>
            </w:r>
            <w:r w:rsidR="00E935AB">
              <w:rPr>
                <w:b/>
                <w:bCs/>
                <w:sz w:val="28"/>
                <w:szCs w:val="28"/>
              </w:rPr>
              <w:t>0000</w:t>
            </w:r>
            <w:r w:rsidRPr="00F4310C">
              <w:rPr>
                <w:b/>
                <w:bCs/>
                <w:sz w:val="28"/>
                <w:szCs w:val="28"/>
              </w:rPr>
              <w:t>,00</w:t>
            </w:r>
          </w:p>
        </w:tc>
      </w:tr>
    </w:tbl>
    <w:p w:rsidR="00024493" w:rsidRPr="00EB25DB" w:rsidRDefault="00024493" w:rsidP="00EB25DB">
      <w:pPr>
        <w:spacing w:line="0" w:lineRule="atLeast"/>
        <w:jc w:val="both"/>
        <w:rPr>
          <w:sz w:val="28"/>
          <w:szCs w:val="28"/>
        </w:rPr>
      </w:pPr>
    </w:p>
    <w:sectPr w:rsidR="00024493" w:rsidRPr="00EB25DB" w:rsidSect="00073AFB">
      <w:pgSz w:w="11906" w:h="16838"/>
      <w:pgMar w:top="993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0EC7"/>
    <w:multiLevelType w:val="multilevel"/>
    <w:tmpl w:val="23D637B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5B522629"/>
    <w:multiLevelType w:val="hybridMultilevel"/>
    <w:tmpl w:val="AC6C4DA0"/>
    <w:lvl w:ilvl="0" w:tplc="5810B38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2CB21EA"/>
    <w:multiLevelType w:val="hybridMultilevel"/>
    <w:tmpl w:val="40FC5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953AE1"/>
    <w:multiLevelType w:val="hybridMultilevel"/>
    <w:tmpl w:val="AC6C4DA0"/>
    <w:lvl w:ilvl="0" w:tplc="5810B38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73C38"/>
    <w:rsid w:val="00016B64"/>
    <w:rsid w:val="00023C36"/>
    <w:rsid w:val="00024493"/>
    <w:rsid w:val="0002557C"/>
    <w:rsid w:val="0002738C"/>
    <w:rsid w:val="00027FA0"/>
    <w:rsid w:val="0004370E"/>
    <w:rsid w:val="0004663F"/>
    <w:rsid w:val="00050F5F"/>
    <w:rsid w:val="0005523F"/>
    <w:rsid w:val="0005757D"/>
    <w:rsid w:val="00073AFB"/>
    <w:rsid w:val="000811C8"/>
    <w:rsid w:val="000823D2"/>
    <w:rsid w:val="000A7613"/>
    <w:rsid w:val="000B187E"/>
    <w:rsid w:val="000B6D8E"/>
    <w:rsid w:val="000C1EBA"/>
    <w:rsid w:val="000C4D8A"/>
    <w:rsid w:val="000D4FBF"/>
    <w:rsid w:val="000D6C4D"/>
    <w:rsid w:val="000F6D06"/>
    <w:rsid w:val="00106D81"/>
    <w:rsid w:val="00116EFC"/>
    <w:rsid w:val="0013309A"/>
    <w:rsid w:val="0013599B"/>
    <w:rsid w:val="0016530B"/>
    <w:rsid w:val="00177844"/>
    <w:rsid w:val="00181C0F"/>
    <w:rsid w:val="00184C1E"/>
    <w:rsid w:val="001A4629"/>
    <w:rsid w:val="001B61A5"/>
    <w:rsid w:val="001B636B"/>
    <w:rsid w:val="001C1FFA"/>
    <w:rsid w:val="001E5A33"/>
    <w:rsid w:val="001E7A6D"/>
    <w:rsid w:val="001F72D3"/>
    <w:rsid w:val="00204BC3"/>
    <w:rsid w:val="00213C0D"/>
    <w:rsid w:val="00217E27"/>
    <w:rsid w:val="00222B5E"/>
    <w:rsid w:val="00226F79"/>
    <w:rsid w:val="0024684F"/>
    <w:rsid w:val="0025146E"/>
    <w:rsid w:val="00253CC5"/>
    <w:rsid w:val="00273C38"/>
    <w:rsid w:val="00290E36"/>
    <w:rsid w:val="002927ED"/>
    <w:rsid w:val="00296812"/>
    <w:rsid w:val="002A0833"/>
    <w:rsid w:val="002A6E54"/>
    <w:rsid w:val="002B30D4"/>
    <w:rsid w:val="002C0EA2"/>
    <w:rsid w:val="002C28E8"/>
    <w:rsid w:val="002C4EE7"/>
    <w:rsid w:val="002F466C"/>
    <w:rsid w:val="00305041"/>
    <w:rsid w:val="0031282A"/>
    <w:rsid w:val="00317ADA"/>
    <w:rsid w:val="00322007"/>
    <w:rsid w:val="00330E50"/>
    <w:rsid w:val="003356F0"/>
    <w:rsid w:val="00357E47"/>
    <w:rsid w:val="00361767"/>
    <w:rsid w:val="00370C35"/>
    <w:rsid w:val="00375A41"/>
    <w:rsid w:val="00390F83"/>
    <w:rsid w:val="00395421"/>
    <w:rsid w:val="00395867"/>
    <w:rsid w:val="003D7AB2"/>
    <w:rsid w:val="003E493A"/>
    <w:rsid w:val="003F582D"/>
    <w:rsid w:val="003F6777"/>
    <w:rsid w:val="00403ACA"/>
    <w:rsid w:val="00405D17"/>
    <w:rsid w:val="004145EF"/>
    <w:rsid w:val="00443725"/>
    <w:rsid w:val="00446F01"/>
    <w:rsid w:val="00482264"/>
    <w:rsid w:val="00487A4F"/>
    <w:rsid w:val="00492D17"/>
    <w:rsid w:val="004A4E99"/>
    <w:rsid w:val="004B1218"/>
    <w:rsid w:val="004C0A12"/>
    <w:rsid w:val="004C34D4"/>
    <w:rsid w:val="004D0D5B"/>
    <w:rsid w:val="004D209D"/>
    <w:rsid w:val="004D715A"/>
    <w:rsid w:val="004E0B7F"/>
    <w:rsid w:val="004E410C"/>
    <w:rsid w:val="004F2D0A"/>
    <w:rsid w:val="004F6E0A"/>
    <w:rsid w:val="00506532"/>
    <w:rsid w:val="00511A3C"/>
    <w:rsid w:val="0051746F"/>
    <w:rsid w:val="0052762D"/>
    <w:rsid w:val="00550C82"/>
    <w:rsid w:val="00557B9E"/>
    <w:rsid w:val="00570894"/>
    <w:rsid w:val="00571AA3"/>
    <w:rsid w:val="00577821"/>
    <w:rsid w:val="005B3B00"/>
    <w:rsid w:val="005B5A97"/>
    <w:rsid w:val="005D165E"/>
    <w:rsid w:val="005D7785"/>
    <w:rsid w:val="005E33D0"/>
    <w:rsid w:val="005F0051"/>
    <w:rsid w:val="006037A3"/>
    <w:rsid w:val="00603CAD"/>
    <w:rsid w:val="006044CD"/>
    <w:rsid w:val="0061298B"/>
    <w:rsid w:val="0061722E"/>
    <w:rsid w:val="00627017"/>
    <w:rsid w:val="0063071B"/>
    <w:rsid w:val="00637199"/>
    <w:rsid w:val="0065563F"/>
    <w:rsid w:val="00673CF0"/>
    <w:rsid w:val="00673D85"/>
    <w:rsid w:val="00692F49"/>
    <w:rsid w:val="006A71A2"/>
    <w:rsid w:val="006B42F9"/>
    <w:rsid w:val="006C76EC"/>
    <w:rsid w:val="006C799F"/>
    <w:rsid w:val="006C7E32"/>
    <w:rsid w:val="006E111D"/>
    <w:rsid w:val="006E2D12"/>
    <w:rsid w:val="006F26B3"/>
    <w:rsid w:val="0071131D"/>
    <w:rsid w:val="007117A8"/>
    <w:rsid w:val="00723472"/>
    <w:rsid w:val="00730524"/>
    <w:rsid w:val="00753826"/>
    <w:rsid w:val="0075782B"/>
    <w:rsid w:val="007732C5"/>
    <w:rsid w:val="00780966"/>
    <w:rsid w:val="00781596"/>
    <w:rsid w:val="00791CAE"/>
    <w:rsid w:val="00792362"/>
    <w:rsid w:val="00796ADD"/>
    <w:rsid w:val="007A374F"/>
    <w:rsid w:val="007A6CFE"/>
    <w:rsid w:val="007A7A9E"/>
    <w:rsid w:val="007C1167"/>
    <w:rsid w:val="007C21D8"/>
    <w:rsid w:val="00804885"/>
    <w:rsid w:val="00804A9A"/>
    <w:rsid w:val="00827A6F"/>
    <w:rsid w:val="00830D9B"/>
    <w:rsid w:val="00832CA2"/>
    <w:rsid w:val="00834C28"/>
    <w:rsid w:val="00844B7E"/>
    <w:rsid w:val="00850C1F"/>
    <w:rsid w:val="0086391A"/>
    <w:rsid w:val="008716F2"/>
    <w:rsid w:val="008922F3"/>
    <w:rsid w:val="008929CF"/>
    <w:rsid w:val="008961A1"/>
    <w:rsid w:val="008A63B4"/>
    <w:rsid w:val="008D1145"/>
    <w:rsid w:val="00913E7D"/>
    <w:rsid w:val="00932714"/>
    <w:rsid w:val="00941A78"/>
    <w:rsid w:val="00942511"/>
    <w:rsid w:val="00942E1A"/>
    <w:rsid w:val="0094786E"/>
    <w:rsid w:val="00961565"/>
    <w:rsid w:val="009631E8"/>
    <w:rsid w:val="0096439B"/>
    <w:rsid w:val="00972EB0"/>
    <w:rsid w:val="00981A34"/>
    <w:rsid w:val="009C25DC"/>
    <w:rsid w:val="009E40B8"/>
    <w:rsid w:val="009E73B7"/>
    <w:rsid w:val="009F2703"/>
    <w:rsid w:val="00A00F2D"/>
    <w:rsid w:val="00A06F17"/>
    <w:rsid w:val="00A102DE"/>
    <w:rsid w:val="00A3560F"/>
    <w:rsid w:val="00A43BDF"/>
    <w:rsid w:val="00A45752"/>
    <w:rsid w:val="00A5001F"/>
    <w:rsid w:val="00A85DFA"/>
    <w:rsid w:val="00AA7569"/>
    <w:rsid w:val="00AB1AEA"/>
    <w:rsid w:val="00AB5628"/>
    <w:rsid w:val="00AD2ED3"/>
    <w:rsid w:val="00AD4C6F"/>
    <w:rsid w:val="00B01BE5"/>
    <w:rsid w:val="00B15320"/>
    <w:rsid w:val="00B3203F"/>
    <w:rsid w:val="00B369CB"/>
    <w:rsid w:val="00B5681D"/>
    <w:rsid w:val="00B66094"/>
    <w:rsid w:val="00B72D21"/>
    <w:rsid w:val="00BB6C07"/>
    <w:rsid w:val="00BC22BB"/>
    <w:rsid w:val="00BC32A6"/>
    <w:rsid w:val="00BF48B7"/>
    <w:rsid w:val="00C04854"/>
    <w:rsid w:val="00C1586E"/>
    <w:rsid w:val="00C17D10"/>
    <w:rsid w:val="00C27DC1"/>
    <w:rsid w:val="00C6337C"/>
    <w:rsid w:val="00C76BE6"/>
    <w:rsid w:val="00C93D09"/>
    <w:rsid w:val="00C9562B"/>
    <w:rsid w:val="00CA212E"/>
    <w:rsid w:val="00CA2BE5"/>
    <w:rsid w:val="00CB59F6"/>
    <w:rsid w:val="00CE6A6E"/>
    <w:rsid w:val="00CE6EC4"/>
    <w:rsid w:val="00CE75B6"/>
    <w:rsid w:val="00D12123"/>
    <w:rsid w:val="00D227D6"/>
    <w:rsid w:val="00D32C9F"/>
    <w:rsid w:val="00D5180A"/>
    <w:rsid w:val="00D806E9"/>
    <w:rsid w:val="00D83355"/>
    <w:rsid w:val="00DF5906"/>
    <w:rsid w:val="00DF764E"/>
    <w:rsid w:val="00E07752"/>
    <w:rsid w:val="00E35C4C"/>
    <w:rsid w:val="00E42CEC"/>
    <w:rsid w:val="00E52401"/>
    <w:rsid w:val="00E569A5"/>
    <w:rsid w:val="00E60CE6"/>
    <w:rsid w:val="00E6326F"/>
    <w:rsid w:val="00E63D51"/>
    <w:rsid w:val="00E65FDE"/>
    <w:rsid w:val="00E660A4"/>
    <w:rsid w:val="00E70A5C"/>
    <w:rsid w:val="00E71ED0"/>
    <w:rsid w:val="00E910E0"/>
    <w:rsid w:val="00E92E85"/>
    <w:rsid w:val="00E935AB"/>
    <w:rsid w:val="00E95FEF"/>
    <w:rsid w:val="00EA3983"/>
    <w:rsid w:val="00EB25DB"/>
    <w:rsid w:val="00EC0028"/>
    <w:rsid w:val="00EC42B3"/>
    <w:rsid w:val="00EC6E39"/>
    <w:rsid w:val="00ED7EC2"/>
    <w:rsid w:val="00EF2DFB"/>
    <w:rsid w:val="00F131C0"/>
    <w:rsid w:val="00F4207B"/>
    <w:rsid w:val="00F4310C"/>
    <w:rsid w:val="00F8136C"/>
    <w:rsid w:val="00F82371"/>
    <w:rsid w:val="00F878BB"/>
    <w:rsid w:val="00FB027B"/>
    <w:rsid w:val="00FD2C5A"/>
    <w:rsid w:val="00FD3E03"/>
    <w:rsid w:val="00FD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041"/>
    <w:rPr>
      <w:sz w:val="24"/>
      <w:szCs w:val="24"/>
    </w:rPr>
  </w:style>
  <w:style w:type="paragraph" w:styleId="1">
    <w:name w:val="heading 1"/>
    <w:basedOn w:val="a"/>
    <w:qFormat/>
    <w:rsid w:val="00273C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73C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73C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073A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273C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3C38"/>
  </w:style>
  <w:style w:type="character" w:styleId="a3">
    <w:name w:val="Hyperlink"/>
    <w:basedOn w:val="a0"/>
    <w:rsid w:val="00273C38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273C38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73C3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73C3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73C38"/>
    <w:pPr>
      <w:spacing w:before="100" w:beforeAutospacing="1" w:after="100" w:afterAutospacing="1"/>
    </w:pPr>
  </w:style>
  <w:style w:type="paragraph" w:customStyle="1" w:styleId="ConsPlusNormal">
    <w:name w:val="ConsPlusNormal"/>
    <w:rsid w:val="00A356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0E50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2A08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rsid w:val="002A083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basedOn w:val="a0"/>
    <w:link w:val="a4"/>
    <w:locked/>
    <w:rsid w:val="002A0833"/>
    <w:rPr>
      <w:rFonts w:ascii="Calibri" w:hAnsi="Calibri"/>
      <w:sz w:val="22"/>
      <w:szCs w:val="22"/>
      <w:lang w:val="ru-RU" w:eastAsia="ru-RU" w:bidi="ar-SA"/>
    </w:rPr>
  </w:style>
  <w:style w:type="paragraph" w:styleId="a6">
    <w:name w:val="List Paragraph"/>
    <w:basedOn w:val="a"/>
    <w:uiPriority w:val="99"/>
    <w:qFormat/>
    <w:rsid w:val="00EA3983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073A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67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7279293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6512832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2666790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9140157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694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DFF2-0FB8-4A7A-B09E-1A5A3805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10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12830</CharactersWithSpaces>
  <SharedDoc>false</SharedDoc>
  <HLinks>
    <vt:vector size="18" baseType="variant">
      <vt:variant>
        <vt:i4>7143516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http://pandia.ru/text/category/altajskij_kraj/</vt:lpwstr>
      </vt:variant>
      <vt:variant>
        <vt:lpwstr/>
      </vt:variant>
      <vt:variant>
        <vt:i4>393254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http://pandia.ru/text/category/munitcipalmznie_obrazovaniya/</vt:lpwstr>
      </vt:variant>
      <vt:variant>
        <vt:lpwstr/>
      </vt:variant>
      <vt:variant>
        <vt:i4>458877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http://pandia.ru/text/category/kapitalmznij_remont/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Admin</cp:lastModifiedBy>
  <cp:revision>154</cp:revision>
  <cp:lastPrinted>2025-06-26T03:45:00Z</cp:lastPrinted>
  <dcterms:created xsi:type="dcterms:W3CDTF">2018-01-08T11:03:00Z</dcterms:created>
  <dcterms:modified xsi:type="dcterms:W3CDTF">2025-07-08T04:41:00Z</dcterms:modified>
</cp:coreProperties>
</file>